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C35" w:rsidRPr="00E56319" w:rsidRDefault="00D76C35">
      <w:pPr>
        <w:widowControl/>
        <w:autoSpaceDE/>
        <w:autoSpaceDN/>
        <w:jc w:val="center"/>
        <w:rPr>
          <w:rFonts w:eastAsia="SimSun"/>
          <w:b/>
          <w:sz w:val="6"/>
          <w:szCs w:val="6"/>
          <w:lang w:val="ru-RU" w:eastAsia="zh-CN"/>
        </w:rPr>
      </w:pPr>
      <w:r w:rsidRPr="000138B5">
        <w:rPr>
          <w:rFonts w:eastAsia="SimSun"/>
          <w:b/>
          <w:sz w:val="28"/>
          <w:szCs w:val="28"/>
          <w:lang w:val="en-CA" w:eastAsia="zh-CN"/>
        </w:rPr>
        <w:t>LG</w:t>
      </w:r>
      <w:r w:rsidRPr="00E56319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="00A460E7">
        <w:rPr>
          <w:rFonts w:eastAsia="SimSun"/>
          <w:b/>
          <w:sz w:val="28"/>
          <w:szCs w:val="28"/>
          <w:lang w:val="ru-RU" w:eastAsia="zh-CN"/>
        </w:rPr>
        <w:t>ПОЛУЧИЛА</w:t>
      </w:r>
      <w:r w:rsidR="00A460E7" w:rsidRPr="00E56319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="00E56319">
        <w:rPr>
          <w:rFonts w:eastAsia="SimSun"/>
          <w:b/>
          <w:sz w:val="28"/>
          <w:szCs w:val="28"/>
          <w:lang w:val="ru-RU" w:eastAsia="zh-CN"/>
        </w:rPr>
        <w:t xml:space="preserve">БОЛЕЕ 90 НАГРАД </w:t>
      </w:r>
      <w:r w:rsidR="00E56319" w:rsidRPr="000138B5">
        <w:rPr>
          <w:rFonts w:eastAsia="SimSun"/>
          <w:b/>
          <w:sz w:val="28"/>
          <w:szCs w:val="28"/>
          <w:lang w:val="en-CA" w:eastAsia="zh-CN"/>
        </w:rPr>
        <w:t>INNOVATION</w:t>
      </w:r>
      <w:r w:rsidR="00E56319" w:rsidRPr="00E56319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="00E56319" w:rsidRPr="000138B5">
        <w:rPr>
          <w:rFonts w:eastAsia="SimSun"/>
          <w:b/>
          <w:sz w:val="28"/>
          <w:szCs w:val="28"/>
          <w:lang w:val="en-CA" w:eastAsia="zh-CN"/>
        </w:rPr>
        <w:t>AWARDS</w:t>
      </w:r>
      <w:r w:rsidR="00E56319">
        <w:rPr>
          <w:rFonts w:eastAsia="SimSun"/>
          <w:b/>
          <w:sz w:val="28"/>
          <w:szCs w:val="28"/>
          <w:lang w:val="ru-RU" w:eastAsia="zh-CN"/>
        </w:rPr>
        <w:t xml:space="preserve"> НА ВЫСТАВКЕ</w:t>
      </w:r>
      <w:r w:rsidR="00A460E7" w:rsidRPr="00E56319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Pr="000138B5">
        <w:rPr>
          <w:rFonts w:eastAsia="SimSun"/>
          <w:b/>
          <w:sz w:val="28"/>
          <w:szCs w:val="28"/>
          <w:lang w:val="en-CA" w:eastAsia="zh-CN"/>
        </w:rPr>
        <w:t>CES</w:t>
      </w:r>
      <w:r w:rsidRPr="00E56319">
        <w:rPr>
          <w:rFonts w:eastAsia="SimSun"/>
          <w:b/>
          <w:sz w:val="28"/>
          <w:szCs w:val="28"/>
          <w:lang w:val="ru-RU" w:eastAsia="zh-CN"/>
        </w:rPr>
        <w:t xml:space="preserve"> 2018 </w:t>
      </w:r>
      <w:r w:rsidR="000138B5" w:rsidRPr="00E56319">
        <w:rPr>
          <w:rFonts w:eastAsia="SimSun"/>
          <w:b/>
          <w:sz w:val="28"/>
          <w:szCs w:val="28"/>
          <w:lang w:val="ru-RU" w:eastAsia="zh-CN"/>
        </w:rPr>
        <w:br/>
      </w:r>
    </w:p>
    <w:p w:rsidR="003E5037" w:rsidRPr="003E5037" w:rsidRDefault="003E5037" w:rsidP="003E5037">
      <w:pPr>
        <w:pStyle w:val="BodyText"/>
        <w:spacing w:line="360" w:lineRule="auto"/>
        <w:jc w:val="center"/>
        <w:rPr>
          <w:i/>
          <w:w w:val="105"/>
          <w:lang w:val="ru-RU"/>
        </w:rPr>
      </w:pPr>
      <w:r w:rsidRPr="003E5037">
        <w:rPr>
          <w:i/>
          <w:w w:val="105"/>
          <w:lang w:val="ru-RU"/>
        </w:rPr>
        <w:t xml:space="preserve">Лидер в области инновационных технологий, компания </w:t>
      </w:r>
      <w:r w:rsidRPr="003E5037">
        <w:rPr>
          <w:i/>
          <w:w w:val="105"/>
        </w:rPr>
        <w:t>LG</w:t>
      </w:r>
      <w:r w:rsidRPr="003E5037">
        <w:rPr>
          <w:i/>
          <w:w w:val="105"/>
          <w:lang w:val="ru-RU"/>
        </w:rPr>
        <w:t xml:space="preserve"> </w:t>
      </w:r>
      <w:r w:rsidRPr="003E5037">
        <w:rPr>
          <w:i/>
          <w:w w:val="105"/>
        </w:rPr>
        <w:t>Electronics</w:t>
      </w:r>
      <w:r w:rsidRPr="003E5037">
        <w:rPr>
          <w:i/>
          <w:w w:val="105"/>
          <w:lang w:val="ru-RU"/>
        </w:rPr>
        <w:t xml:space="preserve"> получила се</w:t>
      </w:r>
      <w:r w:rsidRPr="003E5037">
        <w:rPr>
          <w:i/>
          <w:w w:val="105"/>
          <w:lang w:val="ru-RU"/>
        </w:rPr>
        <w:t>р</w:t>
      </w:r>
      <w:r w:rsidRPr="003E5037">
        <w:rPr>
          <w:i/>
          <w:w w:val="105"/>
          <w:lang w:val="ru-RU"/>
        </w:rPr>
        <w:t>тифи</w:t>
      </w:r>
      <w:bookmarkStart w:id="0" w:name="_GoBack"/>
      <w:bookmarkEnd w:id="0"/>
      <w:r w:rsidRPr="003E5037">
        <w:rPr>
          <w:i/>
          <w:w w:val="105"/>
          <w:lang w:val="ru-RU"/>
        </w:rPr>
        <w:t xml:space="preserve">каты </w:t>
      </w:r>
      <w:r w:rsidRPr="003E5037">
        <w:rPr>
          <w:i/>
          <w:w w:val="105"/>
        </w:rPr>
        <w:t>CES</w:t>
      </w:r>
      <w:r w:rsidRPr="003E5037">
        <w:rPr>
          <w:i/>
          <w:w w:val="105"/>
          <w:lang w:val="ru-RU"/>
        </w:rPr>
        <w:t xml:space="preserve">  в категориях: бытовая техника, домашние развлечения и мобил</w:t>
      </w:r>
      <w:r w:rsidRPr="003E5037">
        <w:rPr>
          <w:i/>
          <w:w w:val="105"/>
          <w:lang w:val="ru-RU"/>
        </w:rPr>
        <w:t>ь</w:t>
      </w:r>
      <w:r w:rsidRPr="003E5037">
        <w:rPr>
          <w:i/>
          <w:w w:val="105"/>
          <w:lang w:val="ru-RU"/>
        </w:rPr>
        <w:t>ные устройства.</w:t>
      </w:r>
    </w:p>
    <w:p w:rsidR="003E5037" w:rsidRDefault="003E5037" w:rsidP="00E80883">
      <w:pPr>
        <w:pStyle w:val="BodyText"/>
        <w:spacing w:line="360" w:lineRule="auto"/>
        <w:jc w:val="both"/>
        <w:rPr>
          <w:b/>
          <w:w w:val="105"/>
          <w:sz w:val="24"/>
          <w:szCs w:val="24"/>
          <w:lang w:val="ru-RU"/>
        </w:rPr>
      </w:pPr>
    </w:p>
    <w:p w:rsidR="00E80883" w:rsidRDefault="00E56319" w:rsidP="00CB225D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 w:rsidRPr="00E56319">
        <w:rPr>
          <w:b/>
          <w:w w:val="105"/>
          <w:sz w:val="24"/>
          <w:szCs w:val="24"/>
          <w:lang w:val="ru-RU"/>
        </w:rPr>
        <w:t>Сеул. 16 января 2018</w:t>
      </w:r>
      <w:r>
        <w:rPr>
          <w:w w:val="105"/>
          <w:sz w:val="24"/>
          <w:szCs w:val="24"/>
          <w:lang w:val="ru-RU"/>
        </w:rPr>
        <w:t xml:space="preserve">. </w:t>
      </w:r>
      <w:r w:rsidR="00E80883" w:rsidRPr="00E80883">
        <w:rPr>
          <w:w w:val="105"/>
          <w:sz w:val="24"/>
          <w:szCs w:val="24"/>
          <w:lang w:val="ru-RU"/>
        </w:rPr>
        <w:t>LG Electronics (LG) была удостоена более чем 90 наград</w:t>
      </w:r>
      <w:r w:rsidR="003E5037">
        <w:rPr>
          <w:w w:val="105"/>
          <w:sz w:val="24"/>
          <w:szCs w:val="24"/>
          <w:lang w:val="ru-RU"/>
        </w:rPr>
        <w:t>ами</w:t>
      </w:r>
      <w:r w:rsidR="00E80883" w:rsidRPr="00E80883">
        <w:rPr>
          <w:w w:val="105"/>
          <w:sz w:val="24"/>
          <w:szCs w:val="24"/>
          <w:lang w:val="ru-RU"/>
        </w:rPr>
        <w:t xml:space="preserve"> на CES® 2018, во главе с официальной наградой CES </w:t>
      </w:r>
      <w:proofErr w:type="spellStart"/>
      <w:r w:rsidR="00E80883" w:rsidRPr="00E80883">
        <w:rPr>
          <w:w w:val="105"/>
          <w:sz w:val="24"/>
          <w:szCs w:val="24"/>
          <w:lang w:val="ru-RU"/>
        </w:rPr>
        <w:t>Best</w:t>
      </w:r>
      <w:proofErr w:type="spellEnd"/>
      <w:r w:rsidR="00E80883" w:rsidRPr="00E80883">
        <w:rPr>
          <w:w w:val="105"/>
          <w:sz w:val="24"/>
          <w:szCs w:val="24"/>
          <w:lang w:val="ru-RU"/>
        </w:rPr>
        <w:t xml:space="preserve"> TV </w:t>
      </w:r>
      <w:proofErr w:type="spellStart"/>
      <w:r w:rsidR="00E80883" w:rsidRPr="00E80883">
        <w:rPr>
          <w:w w:val="105"/>
          <w:sz w:val="24"/>
          <w:szCs w:val="24"/>
          <w:lang w:val="ru-RU"/>
        </w:rPr>
        <w:t>Product</w:t>
      </w:r>
      <w:proofErr w:type="spellEnd"/>
      <w:r w:rsidR="00E80883" w:rsidRPr="00E80883">
        <w:rPr>
          <w:w w:val="105"/>
          <w:sz w:val="24"/>
          <w:szCs w:val="24"/>
          <w:lang w:val="ru-RU"/>
        </w:rPr>
        <w:t xml:space="preserve"> </w:t>
      </w:r>
      <w:proofErr w:type="spellStart"/>
      <w:r w:rsidR="00E80883" w:rsidRPr="00E80883">
        <w:rPr>
          <w:w w:val="105"/>
          <w:sz w:val="24"/>
          <w:szCs w:val="24"/>
          <w:lang w:val="ru-RU"/>
        </w:rPr>
        <w:t>Award</w:t>
      </w:r>
      <w:proofErr w:type="spellEnd"/>
      <w:r w:rsidR="00E80883" w:rsidRPr="00E80883">
        <w:rPr>
          <w:w w:val="105"/>
          <w:sz w:val="24"/>
          <w:szCs w:val="24"/>
          <w:lang w:val="ru-RU"/>
        </w:rPr>
        <w:t xml:space="preserve"> уже четвертый год подряд, на этот</w:t>
      </w:r>
      <w:r w:rsidR="00E80883">
        <w:rPr>
          <w:w w:val="105"/>
          <w:sz w:val="24"/>
          <w:szCs w:val="24"/>
          <w:lang w:val="ru-RU"/>
        </w:rPr>
        <w:t xml:space="preserve"> раз </w:t>
      </w:r>
      <w:r w:rsidR="00CB225D" w:rsidRPr="00CB225D">
        <w:rPr>
          <w:w w:val="105"/>
          <w:sz w:val="24"/>
          <w:szCs w:val="24"/>
          <w:lang w:val="ru-RU"/>
        </w:rPr>
        <w:t xml:space="preserve"> - </w:t>
      </w:r>
      <w:r w:rsidR="00E80883">
        <w:rPr>
          <w:w w:val="105"/>
          <w:sz w:val="24"/>
          <w:szCs w:val="24"/>
          <w:lang w:val="ru-RU"/>
        </w:rPr>
        <w:t>для нового LG AI OLED TV (</w:t>
      </w:r>
      <w:r w:rsidR="00E80883" w:rsidRPr="00E80883">
        <w:rPr>
          <w:w w:val="105"/>
          <w:sz w:val="24"/>
          <w:szCs w:val="24"/>
          <w:lang w:val="ru-RU"/>
        </w:rPr>
        <w:t>модель C8). LG</w:t>
      </w:r>
      <w:r w:rsidR="00E80883">
        <w:rPr>
          <w:w w:val="105"/>
          <w:sz w:val="24"/>
          <w:szCs w:val="24"/>
          <w:lang w:val="ru-RU"/>
        </w:rPr>
        <w:t xml:space="preserve"> также получила множество высших</w:t>
      </w:r>
      <w:r w:rsidR="00E80883" w:rsidRPr="00E80883">
        <w:rPr>
          <w:w w:val="105"/>
          <w:sz w:val="24"/>
          <w:szCs w:val="24"/>
          <w:lang w:val="ru-RU"/>
        </w:rPr>
        <w:t xml:space="preserve"> наград для LG </w:t>
      </w:r>
      <w:proofErr w:type="spellStart"/>
      <w:r w:rsidR="00E80883" w:rsidRPr="00E80883">
        <w:rPr>
          <w:w w:val="105"/>
          <w:sz w:val="24"/>
          <w:szCs w:val="24"/>
          <w:lang w:val="ru-RU"/>
        </w:rPr>
        <w:t>In</w:t>
      </w:r>
      <w:r w:rsidR="00E80883">
        <w:rPr>
          <w:w w:val="105"/>
          <w:sz w:val="24"/>
          <w:szCs w:val="24"/>
          <w:lang w:val="ru-RU"/>
        </w:rPr>
        <w:t>staView</w:t>
      </w:r>
      <w:proofErr w:type="spellEnd"/>
      <w:r w:rsidR="00E80883">
        <w:rPr>
          <w:w w:val="105"/>
          <w:sz w:val="24"/>
          <w:szCs w:val="24"/>
          <w:lang w:val="ru-RU"/>
        </w:rPr>
        <w:t xml:space="preserve"> </w:t>
      </w:r>
      <w:proofErr w:type="spellStart"/>
      <w:r w:rsidR="00E80883">
        <w:rPr>
          <w:w w:val="105"/>
          <w:sz w:val="24"/>
          <w:szCs w:val="24"/>
          <w:lang w:val="ru-RU"/>
        </w:rPr>
        <w:t>ThinQ</w:t>
      </w:r>
      <w:proofErr w:type="spellEnd"/>
      <w:r w:rsidR="00E80883">
        <w:rPr>
          <w:w w:val="105"/>
          <w:sz w:val="24"/>
          <w:szCs w:val="24"/>
          <w:lang w:val="ru-RU"/>
        </w:rPr>
        <w:t xml:space="preserve"> ™ и LG 4K UHD </w:t>
      </w:r>
      <w:proofErr w:type="spellStart"/>
      <w:r w:rsidR="00E80883">
        <w:rPr>
          <w:w w:val="105"/>
          <w:sz w:val="24"/>
          <w:szCs w:val="24"/>
          <w:lang w:val="ru-RU"/>
        </w:rPr>
        <w:t>Pro</w:t>
      </w:r>
      <w:r w:rsidR="00E80883" w:rsidRPr="00E80883">
        <w:rPr>
          <w:w w:val="105"/>
          <w:sz w:val="24"/>
          <w:szCs w:val="24"/>
          <w:lang w:val="ru-RU"/>
        </w:rPr>
        <w:t>jector</w:t>
      </w:r>
      <w:proofErr w:type="spellEnd"/>
      <w:r w:rsidR="00E80883" w:rsidRPr="00E80883">
        <w:rPr>
          <w:w w:val="105"/>
          <w:sz w:val="24"/>
          <w:szCs w:val="24"/>
          <w:lang w:val="ru-RU"/>
        </w:rPr>
        <w:t>.</w:t>
      </w:r>
    </w:p>
    <w:p w:rsidR="00CB225D" w:rsidRPr="00CB225D" w:rsidRDefault="00CB225D" w:rsidP="00CB225D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E80883" w:rsidRPr="00CB225D" w:rsidRDefault="00E80883" w:rsidP="00E80883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  <w:lang w:val="ru-RU"/>
        </w:rPr>
        <w:t>Достижения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  <w:lang w:val="ru-RU"/>
        </w:rPr>
        <w:t>компании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LG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Electronics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  <w:lang w:val="ru-RU"/>
        </w:rPr>
        <w:t>по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  <w:lang w:val="ru-RU"/>
        </w:rPr>
        <w:t>достоинству</w:t>
      </w:r>
      <w:r w:rsidRPr="00CB225D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  <w:lang w:val="ru-RU"/>
        </w:rPr>
        <w:t>оценили</w:t>
      </w:r>
      <w:r w:rsidRPr="00CB225D">
        <w:rPr>
          <w:w w:val="105"/>
          <w:sz w:val="24"/>
          <w:szCs w:val="24"/>
        </w:rPr>
        <w:t xml:space="preserve"> </w:t>
      </w:r>
      <w:proofErr w:type="spellStart"/>
      <w:r w:rsidRPr="00CB225D">
        <w:rPr>
          <w:w w:val="105"/>
          <w:sz w:val="24"/>
          <w:szCs w:val="24"/>
        </w:rPr>
        <w:t>Engadget</w:t>
      </w:r>
      <w:proofErr w:type="spellEnd"/>
      <w:r w:rsidRPr="00CB225D">
        <w:rPr>
          <w:w w:val="105"/>
          <w:sz w:val="24"/>
          <w:szCs w:val="24"/>
        </w:rPr>
        <w:t xml:space="preserve">, The Verge, Digital Trends, </w:t>
      </w:r>
      <w:proofErr w:type="spellStart"/>
      <w:r w:rsidRPr="00CB225D">
        <w:rPr>
          <w:w w:val="105"/>
          <w:sz w:val="24"/>
          <w:szCs w:val="24"/>
        </w:rPr>
        <w:t>Mashable</w:t>
      </w:r>
      <w:proofErr w:type="spellEnd"/>
      <w:r w:rsidRPr="00CB225D">
        <w:rPr>
          <w:w w:val="105"/>
          <w:sz w:val="24"/>
          <w:szCs w:val="24"/>
        </w:rPr>
        <w:t xml:space="preserve">, </w:t>
      </w:r>
      <w:proofErr w:type="spellStart"/>
      <w:r w:rsidRPr="00CB225D">
        <w:rPr>
          <w:w w:val="105"/>
          <w:sz w:val="24"/>
          <w:szCs w:val="24"/>
        </w:rPr>
        <w:t>SlashGear</w:t>
      </w:r>
      <w:proofErr w:type="spellEnd"/>
      <w:r w:rsidRPr="00CB225D">
        <w:rPr>
          <w:w w:val="105"/>
          <w:sz w:val="24"/>
          <w:szCs w:val="24"/>
        </w:rPr>
        <w:t xml:space="preserve">, </w:t>
      </w:r>
      <w:proofErr w:type="spellStart"/>
      <w:r w:rsidRPr="00CB225D">
        <w:rPr>
          <w:w w:val="105"/>
          <w:sz w:val="24"/>
          <w:szCs w:val="24"/>
        </w:rPr>
        <w:t>TechRadar</w:t>
      </w:r>
      <w:proofErr w:type="spellEnd"/>
      <w:r w:rsidRPr="00CB225D">
        <w:rPr>
          <w:w w:val="105"/>
          <w:sz w:val="24"/>
          <w:szCs w:val="24"/>
        </w:rPr>
        <w:t xml:space="preserve">, Pocket-lint, T3, Stuff Magazine </w:t>
      </w:r>
      <w:r w:rsidRPr="00E80883">
        <w:rPr>
          <w:w w:val="105"/>
          <w:sz w:val="24"/>
          <w:szCs w:val="24"/>
          <w:lang w:val="ru-RU"/>
        </w:rPr>
        <w:t>и</w:t>
      </w:r>
      <w:r w:rsidRPr="00CB225D">
        <w:rPr>
          <w:w w:val="105"/>
          <w:sz w:val="24"/>
          <w:szCs w:val="24"/>
        </w:rPr>
        <w:t xml:space="preserve"> </w:t>
      </w:r>
      <w:proofErr w:type="spellStart"/>
      <w:proofErr w:type="gramStart"/>
      <w:r w:rsidRPr="00E80883">
        <w:rPr>
          <w:w w:val="105"/>
          <w:sz w:val="24"/>
          <w:szCs w:val="24"/>
          <w:lang w:val="ru-RU"/>
        </w:rPr>
        <w:t>др</w:t>
      </w:r>
      <w:proofErr w:type="spellEnd"/>
      <w:proofErr w:type="gramEnd"/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в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дополнение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к</w:t>
      </w:r>
      <w:r w:rsidRPr="00CB225D">
        <w:rPr>
          <w:w w:val="105"/>
          <w:sz w:val="24"/>
          <w:szCs w:val="24"/>
        </w:rPr>
        <w:t xml:space="preserve"> 19 </w:t>
      </w:r>
      <w:r w:rsidRPr="00E80883">
        <w:rPr>
          <w:w w:val="105"/>
          <w:sz w:val="24"/>
          <w:szCs w:val="24"/>
          <w:lang w:val="ru-RU"/>
        </w:rPr>
        <w:t>наградам</w:t>
      </w:r>
      <w:r w:rsidRPr="00CB225D">
        <w:rPr>
          <w:w w:val="105"/>
          <w:sz w:val="24"/>
          <w:szCs w:val="24"/>
        </w:rPr>
        <w:t xml:space="preserve"> CES Innovation </w:t>
      </w:r>
      <w:r w:rsidRPr="00E80883">
        <w:rPr>
          <w:w w:val="105"/>
          <w:sz w:val="24"/>
          <w:szCs w:val="24"/>
          <w:lang w:val="ru-RU"/>
        </w:rPr>
        <w:t>от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Ассоциации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п</w:t>
      </w:r>
      <w:r w:rsidRPr="00E80883">
        <w:rPr>
          <w:w w:val="105"/>
          <w:sz w:val="24"/>
          <w:szCs w:val="24"/>
          <w:lang w:val="ru-RU"/>
        </w:rPr>
        <w:t>о</w:t>
      </w:r>
      <w:r w:rsidRPr="00E80883">
        <w:rPr>
          <w:w w:val="105"/>
          <w:sz w:val="24"/>
          <w:szCs w:val="24"/>
          <w:lang w:val="ru-RU"/>
        </w:rPr>
        <w:t>требительских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технологий</w:t>
      </w:r>
      <w:r w:rsidRPr="00CB225D">
        <w:rPr>
          <w:w w:val="105"/>
          <w:sz w:val="24"/>
          <w:szCs w:val="24"/>
        </w:rPr>
        <w:t xml:space="preserve"> - </w:t>
      </w:r>
      <w:r w:rsidRPr="00E80883">
        <w:rPr>
          <w:w w:val="105"/>
          <w:sz w:val="24"/>
          <w:szCs w:val="24"/>
          <w:lang w:val="ru-RU"/>
        </w:rPr>
        <w:t>включая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премию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за</w:t>
      </w:r>
      <w:r w:rsidRPr="00CB225D">
        <w:rPr>
          <w:w w:val="105"/>
          <w:sz w:val="24"/>
          <w:szCs w:val="24"/>
        </w:rPr>
        <w:t xml:space="preserve"> </w:t>
      </w:r>
      <w:r w:rsidR="00104CDB">
        <w:rPr>
          <w:w w:val="105"/>
          <w:sz w:val="24"/>
          <w:szCs w:val="24"/>
          <w:lang w:val="ru-RU"/>
        </w:rPr>
        <w:t>достижения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в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области</w:t>
      </w:r>
      <w:r w:rsidRPr="00CB225D">
        <w:rPr>
          <w:w w:val="105"/>
          <w:sz w:val="24"/>
          <w:szCs w:val="24"/>
        </w:rPr>
        <w:t xml:space="preserve"> </w:t>
      </w:r>
      <w:r w:rsidR="00104CDB">
        <w:rPr>
          <w:w w:val="105"/>
          <w:sz w:val="24"/>
          <w:szCs w:val="24"/>
          <w:lang w:val="ru-RU"/>
        </w:rPr>
        <w:t>техн</w:t>
      </w:r>
      <w:r w:rsidR="00104CDB">
        <w:rPr>
          <w:w w:val="105"/>
          <w:sz w:val="24"/>
          <w:szCs w:val="24"/>
          <w:lang w:val="ru-RU"/>
        </w:rPr>
        <w:t>и</w:t>
      </w:r>
      <w:r w:rsidR="00104CDB">
        <w:rPr>
          <w:w w:val="105"/>
          <w:sz w:val="24"/>
          <w:szCs w:val="24"/>
          <w:lang w:val="ru-RU"/>
        </w:rPr>
        <w:t>ческих</w:t>
      </w:r>
      <w:r w:rsidR="00104CDB" w:rsidRPr="00104CDB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инноваций</w:t>
      </w:r>
      <w:r w:rsidRPr="00CB225D">
        <w:rPr>
          <w:w w:val="105"/>
          <w:sz w:val="24"/>
          <w:szCs w:val="24"/>
        </w:rPr>
        <w:t xml:space="preserve"> LG 4K UHD Projector - </w:t>
      </w:r>
      <w:r w:rsidRPr="00E80883">
        <w:rPr>
          <w:w w:val="105"/>
          <w:sz w:val="24"/>
          <w:szCs w:val="24"/>
          <w:lang w:val="ru-RU"/>
        </w:rPr>
        <w:t>по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категориям</w:t>
      </w:r>
      <w:r w:rsidR="00CB225D" w:rsidRPr="00CB225D">
        <w:rPr>
          <w:w w:val="105"/>
          <w:sz w:val="24"/>
          <w:szCs w:val="24"/>
        </w:rPr>
        <w:t>: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быто</w:t>
      </w:r>
      <w:r w:rsidR="00CB225D">
        <w:rPr>
          <w:w w:val="105"/>
          <w:sz w:val="24"/>
          <w:szCs w:val="24"/>
          <w:lang w:val="ru-RU"/>
        </w:rPr>
        <w:t>вая</w:t>
      </w:r>
      <w:r w:rsidRPr="00CB225D">
        <w:rPr>
          <w:w w:val="105"/>
          <w:sz w:val="24"/>
          <w:szCs w:val="24"/>
        </w:rPr>
        <w:t xml:space="preserve"> </w:t>
      </w:r>
      <w:r w:rsidR="00CB225D">
        <w:rPr>
          <w:w w:val="105"/>
          <w:sz w:val="24"/>
          <w:szCs w:val="24"/>
          <w:lang w:val="ru-RU"/>
        </w:rPr>
        <w:t>техника</w:t>
      </w:r>
      <w:r w:rsidRPr="00CB225D">
        <w:rPr>
          <w:w w:val="105"/>
          <w:sz w:val="24"/>
          <w:szCs w:val="24"/>
        </w:rPr>
        <w:t xml:space="preserve">, </w:t>
      </w:r>
      <w:r w:rsidR="00CB225D">
        <w:rPr>
          <w:w w:val="105"/>
          <w:sz w:val="24"/>
          <w:szCs w:val="24"/>
          <w:lang w:val="ru-RU"/>
        </w:rPr>
        <w:t>домашние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развлече</w:t>
      </w:r>
      <w:r w:rsidR="00CB225D">
        <w:rPr>
          <w:w w:val="105"/>
          <w:sz w:val="24"/>
          <w:szCs w:val="24"/>
          <w:lang w:val="ru-RU"/>
        </w:rPr>
        <w:t>ния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и</w:t>
      </w:r>
      <w:r w:rsidRPr="00CB225D">
        <w:rPr>
          <w:w w:val="105"/>
          <w:sz w:val="24"/>
          <w:szCs w:val="24"/>
        </w:rPr>
        <w:t xml:space="preserve"> </w:t>
      </w:r>
      <w:r w:rsidRPr="00E80883">
        <w:rPr>
          <w:w w:val="105"/>
          <w:sz w:val="24"/>
          <w:szCs w:val="24"/>
          <w:lang w:val="ru-RU"/>
        </w:rPr>
        <w:t>мобиль</w:t>
      </w:r>
      <w:r w:rsidR="00CB225D">
        <w:rPr>
          <w:w w:val="105"/>
          <w:sz w:val="24"/>
          <w:szCs w:val="24"/>
          <w:lang w:val="ru-RU"/>
        </w:rPr>
        <w:t>ные</w:t>
      </w:r>
      <w:r w:rsidR="00CB225D" w:rsidRPr="00CB225D">
        <w:rPr>
          <w:w w:val="105"/>
          <w:sz w:val="24"/>
          <w:szCs w:val="24"/>
        </w:rPr>
        <w:t xml:space="preserve"> </w:t>
      </w:r>
      <w:r w:rsidR="00CB225D">
        <w:rPr>
          <w:w w:val="105"/>
          <w:sz w:val="24"/>
          <w:szCs w:val="24"/>
          <w:lang w:val="ru-RU"/>
        </w:rPr>
        <w:t>устройства</w:t>
      </w:r>
      <w:r w:rsidR="00CB225D" w:rsidRPr="00CB225D">
        <w:rPr>
          <w:w w:val="105"/>
          <w:sz w:val="24"/>
          <w:szCs w:val="24"/>
        </w:rPr>
        <w:t xml:space="preserve">. </w:t>
      </w:r>
    </w:p>
    <w:p w:rsidR="00CB225D" w:rsidRPr="00CB225D" w:rsidRDefault="00CB225D" w:rsidP="00E80883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42133F" w:rsidRDefault="00E80883" w:rsidP="00E80883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  <w:proofErr w:type="gramStart"/>
      <w:r>
        <w:rPr>
          <w:w w:val="105"/>
          <w:sz w:val="24"/>
          <w:szCs w:val="24"/>
          <w:lang w:val="ru-RU"/>
        </w:rPr>
        <w:t>Новинки LG 2018, представленные</w:t>
      </w:r>
      <w:r w:rsidRPr="00E80883">
        <w:rPr>
          <w:w w:val="105"/>
          <w:sz w:val="24"/>
          <w:szCs w:val="24"/>
          <w:lang w:val="ru-RU"/>
        </w:rPr>
        <w:t xml:space="preserve"> на выставке CES, включают в себя быт</w:t>
      </w:r>
      <w:r w:rsidRPr="00E80883">
        <w:rPr>
          <w:w w:val="105"/>
          <w:sz w:val="24"/>
          <w:szCs w:val="24"/>
          <w:lang w:val="ru-RU"/>
        </w:rPr>
        <w:t>о</w:t>
      </w:r>
      <w:r w:rsidRPr="00E80883">
        <w:rPr>
          <w:w w:val="105"/>
          <w:sz w:val="24"/>
          <w:szCs w:val="24"/>
          <w:lang w:val="ru-RU"/>
        </w:rPr>
        <w:t>вую технику и домашние развлекательные пр</w:t>
      </w:r>
      <w:r w:rsidR="00D8397A">
        <w:rPr>
          <w:w w:val="105"/>
          <w:sz w:val="24"/>
          <w:szCs w:val="24"/>
          <w:lang w:val="ru-RU"/>
        </w:rPr>
        <w:t xml:space="preserve">одукты с LG </w:t>
      </w:r>
      <w:proofErr w:type="spellStart"/>
      <w:r w:rsidR="00D8397A">
        <w:rPr>
          <w:w w:val="105"/>
          <w:sz w:val="24"/>
          <w:szCs w:val="24"/>
          <w:lang w:val="ru-RU"/>
        </w:rPr>
        <w:t>ThinQ</w:t>
      </w:r>
      <w:proofErr w:type="spellEnd"/>
      <w:r w:rsidR="00D8397A">
        <w:rPr>
          <w:w w:val="105"/>
          <w:sz w:val="24"/>
          <w:szCs w:val="24"/>
          <w:lang w:val="ru-RU"/>
        </w:rPr>
        <w:t xml:space="preserve"> AI, включая </w:t>
      </w:r>
      <w:r w:rsidRPr="00E80883">
        <w:rPr>
          <w:w w:val="105"/>
          <w:sz w:val="24"/>
          <w:szCs w:val="24"/>
          <w:lang w:val="ru-RU"/>
        </w:rPr>
        <w:t xml:space="preserve">телевизоры с встроенным </w:t>
      </w:r>
      <w:proofErr w:type="spellStart"/>
      <w:r w:rsidRPr="00E80883">
        <w:rPr>
          <w:w w:val="105"/>
          <w:sz w:val="24"/>
          <w:szCs w:val="24"/>
          <w:lang w:val="ru-RU"/>
        </w:rPr>
        <w:t>Google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 </w:t>
      </w:r>
      <w:proofErr w:type="spellStart"/>
      <w:r w:rsidRPr="00E80883">
        <w:rPr>
          <w:w w:val="105"/>
          <w:sz w:val="24"/>
          <w:szCs w:val="24"/>
          <w:lang w:val="ru-RU"/>
        </w:rPr>
        <w:t>Assistant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, в первую очередь </w:t>
      </w:r>
      <w:r w:rsidR="00D8397A">
        <w:rPr>
          <w:w w:val="105"/>
          <w:sz w:val="24"/>
          <w:szCs w:val="24"/>
          <w:lang w:val="ru-RU"/>
        </w:rPr>
        <w:t xml:space="preserve"> - </w:t>
      </w:r>
      <w:r w:rsidRPr="00E80883">
        <w:rPr>
          <w:w w:val="105"/>
          <w:sz w:val="24"/>
          <w:szCs w:val="24"/>
          <w:lang w:val="ru-RU"/>
        </w:rPr>
        <w:t>LG SIGNATURE AI OLE</w:t>
      </w:r>
      <w:r>
        <w:rPr>
          <w:w w:val="105"/>
          <w:sz w:val="24"/>
          <w:szCs w:val="24"/>
          <w:lang w:val="ru-RU"/>
        </w:rPr>
        <w:t xml:space="preserve">D TV W8 с </w:t>
      </w:r>
      <w:proofErr w:type="spellStart"/>
      <w:r>
        <w:rPr>
          <w:w w:val="105"/>
          <w:sz w:val="24"/>
          <w:szCs w:val="24"/>
          <w:lang w:val="ru-RU"/>
        </w:rPr>
        <w:t>ThinQ</w:t>
      </w:r>
      <w:proofErr w:type="spellEnd"/>
      <w:r>
        <w:rPr>
          <w:w w:val="105"/>
          <w:sz w:val="24"/>
          <w:szCs w:val="24"/>
          <w:lang w:val="ru-RU"/>
        </w:rPr>
        <w:t>, который был удостоен</w:t>
      </w:r>
      <w:r w:rsidR="00D8397A">
        <w:rPr>
          <w:w w:val="105"/>
          <w:sz w:val="24"/>
          <w:szCs w:val="24"/>
          <w:lang w:val="ru-RU"/>
        </w:rPr>
        <w:t xml:space="preserve"> более 10 наград в CES.</w:t>
      </w:r>
      <w:proofErr w:type="gramEnd"/>
      <w:r w:rsidR="00D8397A">
        <w:rPr>
          <w:w w:val="105"/>
          <w:sz w:val="24"/>
          <w:szCs w:val="24"/>
          <w:lang w:val="ru-RU"/>
        </w:rPr>
        <w:t xml:space="preserve"> </w:t>
      </w:r>
      <w:r w:rsidRPr="00E80883">
        <w:rPr>
          <w:w w:val="105"/>
          <w:sz w:val="24"/>
          <w:szCs w:val="24"/>
          <w:lang w:val="ru-RU"/>
        </w:rPr>
        <w:t>Х</w:t>
      </w:r>
      <w:r w:rsidRPr="00E80883">
        <w:rPr>
          <w:w w:val="105"/>
          <w:sz w:val="24"/>
          <w:szCs w:val="24"/>
          <w:lang w:val="ru-RU"/>
        </w:rPr>
        <w:t>о</w:t>
      </w:r>
      <w:r w:rsidRPr="00E80883">
        <w:rPr>
          <w:w w:val="105"/>
          <w:sz w:val="24"/>
          <w:szCs w:val="24"/>
          <w:lang w:val="ru-RU"/>
        </w:rPr>
        <w:t xml:space="preserve">лодильник LG </w:t>
      </w:r>
      <w:proofErr w:type="spellStart"/>
      <w:r w:rsidRPr="00E80883">
        <w:rPr>
          <w:w w:val="105"/>
          <w:sz w:val="24"/>
          <w:szCs w:val="24"/>
          <w:lang w:val="ru-RU"/>
        </w:rPr>
        <w:t>InstaView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 </w:t>
      </w:r>
      <w:proofErr w:type="spellStart"/>
      <w:r w:rsidRPr="00E80883">
        <w:rPr>
          <w:w w:val="105"/>
          <w:sz w:val="24"/>
          <w:szCs w:val="24"/>
          <w:lang w:val="ru-RU"/>
        </w:rPr>
        <w:t>ThinQ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 стал победителем, предлагая упрощенную систему управления </w:t>
      </w:r>
      <w:r>
        <w:rPr>
          <w:w w:val="105"/>
          <w:sz w:val="24"/>
          <w:szCs w:val="24"/>
          <w:lang w:val="ru-RU"/>
        </w:rPr>
        <w:t xml:space="preserve">закупками, распределением и расходом </w:t>
      </w:r>
      <w:r w:rsidRPr="00E80883">
        <w:rPr>
          <w:w w:val="105"/>
          <w:sz w:val="24"/>
          <w:szCs w:val="24"/>
          <w:lang w:val="ru-RU"/>
        </w:rPr>
        <w:t>продукт</w:t>
      </w:r>
      <w:r>
        <w:rPr>
          <w:w w:val="105"/>
          <w:sz w:val="24"/>
          <w:szCs w:val="24"/>
          <w:lang w:val="ru-RU"/>
        </w:rPr>
        <w:t>ов</w:t>
      </w:r>
      <w:r w:rsidRPr="00E80883">
        <w:rPr>
          <w:w w:val="105"/>
          <w:sz w:val="24"/>
          <w:szCs w:val="24"/>
          <w:lang w:val="ru-RU"/>
        </w:rPr>
        <w:t xml:space="preserve"> питания через платформу LG </w:t>
      </w:r>
      <w:proofErr w:type="spellStart"/>
      <w:r w:rsidRPr="00E80883">
        <w:rPr>
          <w:w w:val="105"/>
          <w:sz w:val="24"/>
          <w:szCs w:val="24"/>
          <w:lang w:val="ru-RU"/>
        </w:rPr>
        <w:t>WebOS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 и интеграцию </w:t>
      </w:r>
      <w:proofErr w:type="spellStart"/>
      <w:r w:rsidRPr="00E80883">
        <w:rPr>
          <w:w w:val="105"/>
          <w:sz w:val="24"/>
          <w:szCs w:val="24"/>
          <w:lang w:val="ru-RU"/>
        </w:rPr>
        <w:t>Amazon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 </w:t>
      </w:r>
      <w:proofErr w:type="spellStart"/>
      <w:r w:rsidRPr="00E80883">
        <w:rPr>
          <w:w w:val="105"/>
          <w:sz w:val="24"/>
          <w:szCs w:val="24"/>
          <w:lang w:val="ru-RU"/>
        </w:rPr>
        <w:t>Alexa</w:t>
      </w:r>
      <w:proofErr w:type="spellEnd"/>
      <w:r w:rsidRPr="00E80883">
        <w:rPr>
          <w:w w:val="105"/>
          <w:sz w:val="24"/>
          <w:szCs w:val="24"/>
          <w:lang w:val="ru-RU"/>
        </w:rPr>
        <w:t>, кото</w:t>
      </w:r>
      <w:r>
        <w:rPr>
          <w:w w:val="105"/>
          <w:sz w:val="24"/>
          <w:szCs w:val="24"/>
          <w:lang w:val="ru-RU"/>
        </w:rPr>
        <w:t xml:space="preserve">рая способна </w:t>
      </w:r>
      <w:r w:rsidR="00104559">
        <w:rPr>
          <w:w w:val="105"/>
          <w:sz w:val="24"/>
          <w:szCs w:val="24"/>
          <w:lang w:val="ru-RU"/>
        </w:rPr>
        <w:t>сделать заказ</w:t>
      </w:r>
      <w:r>
        <w:rPr>
          <w:w w:val="105"/>
          <w:sz w:val="24"/>
          <w:szCs w:val="24"/>
          <w:lang w:val="ru-RU"/>
        </w:rPr>
        <w:t xml:space="preserve"> </w:t>
      </w:r>
      <w:r w:rsidRPr="00E80883">
        <w:rPr>
          <w:w w:val="105"/>
          <w:sz w:val="24"/>
          <w:szCs w:val="24"/>
          <w:lang w:val="ru-RU"/>
        </w:rPr>
        <w:t>бакалей</w:t>
      </w:r>
      <w:r w:rsidR="00104559">
        <w:rPr>
          <w:w w:val="105"/>
          <w:sz w:val="24"/>
          <w:szCs w:val="24"/>
          <w:lang w:val="ru-RU"/>
        </w:rPr>
        <w:t>ных товаров, проигрывание</w:t>
      </w:r>
      <w:r w:rsidRPr="00E80883">
        <w:rPr>
          <w:w w:val="105"/>
          <w:sz w:val="24"/>
          <w:szCs w:val="24"/>
          <w:lang w:val="ru-RU"/>
        </w:rPr>
        <w:t xml:space="preserve"> музы</w:t>
      </w:r>
      <w:r w:rsidR="00104559">
        <w:rPr>
          <w:w w:val="105"/>
          <w:sz w:val="24"/>
          <w:szCs w:val="24"/>
          <w:lang w:val="ru-RU"/>
        </w:rPr>
        <w:t>ки</w:t>
      </w:r>
      <w:r w:rsidRPr="00E80883">
        <w:rPr>
          <w:w w:val="105"/>
          <w:sz w:val="24"/>
          <w:szCs w:val="24"/>
          <w:lang w:val="ru-RU"/>
        </w:rPr>
        <w:t>, провер</w:t>
      </w:r>
      <w:r w:rsidR="00104559">
        <w:rPr>
          <w:w w:val="105"/>
          <w:sz w:val="24"/>
          <w:szCs w:val="24"/>
          <w:lang w:val="ru-RU"/>
        </w:rPr>
        <w:t xml:space="preserve">ку прогноза </w:t>
      </w:r>
      <w:r w:rsidRPr="00E80883">
        <w:rPr>
          <w:w w:val="105"/>
          <w:sz w:val="24"/>
          <w:szCs w:val="24"/>
          <w:lang w:val="ru-RU"/>
        </w:rPr>
        <w:t xml:space="preserve"> пого</w:t>
      </w:r>
      <w:r w:rsidR="00104559">
        <w:rPr>
          <w:w w:val="105"/>
          <w:sz w:val="24"/>
          <w:szCs w:val="24"/>
          <w:lang w:val="ru-RU"/>
        </w:rPr>
        <w:t xml:space="preserve">ды и  </w:t>
      </w:r>
      <w:r w:rsidRPr="00E80883">
        <w:rPr>
          <w:w w:val="105"/>
          <w:sz w:val="24"/>
          <w:szCs w:val="24"/>
          <w:lang w:val="ru-RU"/>
        </w:rPr>
        <w:t>управ</w:t>
      </w:r>
      <w:r w:rsidR="00104559">
        <w:rPr>
          <w:w w:val="105"/>
          <w:sz w:val="24"/>
          <w:szCs w:val="24"/>
          <w:lang w:val="ru-RU"/>
        </w:rPr>
        <w:t>ление</w:t>
      </w:r>
      <w:r w:rsidRPr="00E80883">
        <w:rPr>
          <w:w w:val="105"/>
          <w:sz w:val="24"/>
          <w:szCs w:val="24"/>
          <w:lang w:val="ru-RU"/>
        </w:rPr>
        <w:t xml:space="preserve"> вашим календа</w:t>
      </w:r>
      <w:r w:rsidR="00104559">
        <w:rPr>
          <w:w w:val="105"/>
          <w:sz w:val="24"/>
          <w:szCs w:val="24"/>
          <w:lang w:val="ru-RU"/>
        </w:rPr>
        <w:t>рем и т.д.</w:t>
      </w:r>
      <w:r w:rsidRPr="00E80883">
        <w:rPr>
          <w:w w:val="105"/>
          <w:sz w:val="24"/>
          <w:szCs w:val="24"/>
          <w:lang w:val="ru-RU"/>
        </w:rPr>
        <w:t xml:space="preserve"> </w:t>
      </w:r>
      <w:r w:rsidR="00104559">
        <w:rPr>
          <w:w w:val="105"/>
          <w:sz w:val="24"/>
          <w:szCs w:val="24"/>
          <w:lang w:val="ru-RU"/>
        </w:rPr>
        <w:t xml:space="preserve"> - знач</w:t>
      </w:r>
      <w:r w:rsidR="00104559">
        <w:rPr>
          <w:w w:val="105"/>
          <w:sz w:val="24"/>
          <w:szCs w:val="24"/>
          <w:lang w:val="ru-RU"/>
        </w:rPr>
        <w:t>и</w:t>
      </w:r>
      <w:r w:rsidR="00104559">
        <w:rPr>
          <w:w w:val="105"/>
          <w:sz w:val="24"/>
          <w:szCs w:val="24"/>
          <w:lang w:val="ru-RU"/>
        </w:rPr>
        <w:t xml:space="preserve">тельно проще. </w:t>
      </w:r>
      <w:r w:rsidRPr="00E80883">
        <w:rPr>
          <w:w w:val="105"/>
          <w:sz w:val="24"/>
          <w:szCs w:val="24"/>
          <w:lang w:val="ru-RU"/>
        </w:rPr>
        <w:t xml:space="preserve">LG также дебютировала </w:t>
      </w:r>
      <w:r w:rsidR="003C584E">
        <w:rPr>
          <w:w w:val="105"/>
          <w:sz w:val="24"/>
          <w:szCs w:val="24"/>
          <w:lang w:val="ru-RU"/>
        </w:rPr>
        <w:t xml:space="preserve">с </w:t>
      </w:r>
      <w:r w:rsidRPr="00E80883">
        <w:rPr>
          <w:w w:val="105"/>
          <w:sz w:val="24"/>
          <w:szCs w:val="24"/>
          <w:lang w:val="ru-RU"/>
        </w:rPr>
        <w:t>революционным новым интеллект</w:t>
      </w:r>
      <w:r w:rsidRPr="00E80883">
        <w:rPr>
          <w:w w:val="105"/>
          <w:sz w:val="24"/>
          <w:szCs w:val="24"/>
          <w:lang w:val="ru-RU"/>
        </w:rPr>
        <w:t>у</w:t>
      </w:r>
      <w:r w:rsidRPr="00E80883">
        <w:rPr>
          <w:w w:val="105"/>
          <w:sz w:val="24"/>
          <w:szCs w:val="24"/>
          <w:lang w:val="ru-RU"/>
        </w:rPr>
        <w:t>альным процессором α (</w:t>
      </w:r>
      <w:proofErr w:type="spellStart"/>
      <w:r w:rsidRPr="00E80883">
        <w:rPr>
          <w:w w:val="105"/>
          <w:sz w:val="24"/>
          <w:szCs w:val="24"/>
          <w:lang w:val="ru-RU"/>
        </w:rPr>
        <w:t>Alpha</w:t>
      </w:r>
      <w:proofErr w:type="spellEnd"/>
      <w:r w:rsidRPr="00E80883">
        <w:rPr>
          <w:w w:val="105"/>
          <w:sz w:val="24"/>
          <w:szCs w:val="24"/>
          <w:lang w:val="ru-RU"/>
        </w:rPr>
        <w:t xml:space="preserve">) 9, который еще больше </w:t>
      </w:r>
      <w:proofErr w:type="gramStart"/>
      <w:r w:rsidRPr="00E80883">
        <w:rPr>
          <w:w w:val="105"/>
          <w:sz w:val="24"/>
          <w:szCs w:val="24"/>
          <w:lang w:val="ru-RU"/>
        </w:rPr>
        <w:t>повысил производ</w:t>
      </w:r>
      <w:r w:rsidRPr="00E80883">
        <w:rPr>
          <w:w w:val="105"/>
          <w:sz w:val="24"/>
          <w:szCs w:val="24"/>
          <w:lang w:val="ru-RU"/>
        </w:rPr>
        <w:t>и</w:t>
      </w:r>
      <w:r w:rsidRPr="00E80883">
        <w:rPr>
          <w:w w:val="105"/>
          <w:sz w:val="24"/>
          <w:szCs w:val="24"/>
          <w:lang w:val="ru-RU"/>
        </w:rPr>
        <w:t>тельность своих флагма</w:t>
      </w:r>
      <w:r w:rsidRPr="00E80883">
        <w:rPr>
          <w:w w:val="105"/>
          <w:sz w:val="24"/>
          <w:szCs w:val="24"/>
          <w:lang w:val="ru-RU"/>
        </w:rPr>
        <w:t>н</w:t>
      </w:r>
      <w:r w:rsidRPr="00E80883">
        <w:rPr>
          <w:w w:val="105"/>
          <w:sz w:val="24"/>
          <w:szCs w:val="24"/>
          <w:lang w:val="ru-RU"/>
        </w:rPr>
        <w:t>ских телевизоров LG AI OLED и показал</w:t>
      </w:r>
      <w:r w:rsidR="00104559">
        <w:rPr>
          <w:w w:val="105"/>
          <w:sz w:val="24"/>
          <w:szCs w:val="24"/>
          <w:lang w:val="ru-RU"/>
        </w:rPr>
        <w:t>а</w:t>
      </w:r>
      <w:proofErr w:type="gramEnd"/>
      <w:r w:rsidRPr="00E80883">
        <w:rPr>
          <w:w w:val="105"/>
          <w:sz w:val="24"/>
          <w:szCs w:val="24"/>
          <w:lang w:val="ru-RU"/>
        </w:rPr>
        <w:t xml:space="preserve"> смартфон </w:t>
      </w:r>
      <w:r w:rsidRPr="00E80883">
        <w:rPr>
          <w:w w:val="105"/>
          <w:sz w:val="24"/>
          <w:szCs w:val="24"/>
          <w:lang w:val="ru-RU"/>
        </w:rPr>
        <w:lastRenderedPageBreak/>
        <w:t>LG V30 в блестящем н</w:t>
      </w:r>
      <w:r w:rsidRPr="00E80883">
        <w:rPr>
          <w:w w:val="105"/>
          <w:sz w:val="24"/>
          <w:szCs w:val="24"/>
          <w:lang w:val="ru-RU"/>
        </w:rPr>
        <w:t>о</w:t>
      </w:r>
      <w:r w:rsidR="00104559">
        <w:rPr>
          <w:w w:val="105"/>
          <w:sz w:val="24"/>
          <w:szCs w:val="24"/>
          <w:lang w:val="ru-RU"/>
        </w:rPr>
        <w:t>вом цвете «Малиновая роза»</w:t>
      </w:r>
    </w:p>
    <w:p w:rsidR="0086416B" w:rsidRDefault="0086416B" w:rsidP="00E80883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</w:p>
    <w:p w:rsidR="0086416B" w:rsidRDefault="0086416B" w:rsidP="0086416B">
      <w:pPr>
        <w:pStyle w:val="BodyText"/>
        <w:spacing w:line="360" w:lineRule="auto"/>
        <w:jc w:val="both"/>
        <w:rPr>
          <w:sz w:val="24"/>
          <w:szCs w:val="24"/>
          <w:lang w:val="ru-RU"/>
        </w:rPr>
      </w:pPr>
      <w:r w:rsidRPr="003D5468">
        <w:rPr>
          <w:sz w:val="24"/>
          <w:szCs w:val="24"/>
        </w:rPr>
        <w:t>LG</w:t>
      </w:r>
      <w:r w:rsidRPr="003D546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заслужила награды</w:t>
      </w:r>
      <w:r w:rsidRPr="003D5468">
        <w:rPr>
          <w:sz w:val="24"/>
          <w:szCs w:val="24"/>
          <w:lang w:val="ru-RU"/>
        </w:rPr>
        <w:t xml:space="preserve"> </w:t>
      </w:r>
      <w:r w:rsidRPr="003D5468">
        <w:rPr>
          <w:sz w:val="24"/>
          <w:szCs w:val="24"/>
        </w:rPr>
        <w:t>CES</w:t>
      </w:r>
      <w:r w:rsidRPr="003D5468">
        <w:rPr>
          <w:sz w:val="24"/>
          <w:szCs w:val="24"/>
          <w:lang w:val="ru-RU"/>
        </w:rPr>
        <w:t xml:space="preserve"> 2018 </w:t>
      </w:r>
      <w:r w:rsidRPr="003D5468">
        <w:rPr>
          <w:sz w:val="24"/>
          <w:szCs w:val="24"/>
        </w:rPr>
        <w:t>Innovation</w:t>
      </w:r>
      <w:r w:rsidRPr="003D5468">
        <w:rPr>
          <w:sz w:val="24"/>
          <w:szCs w:val="24"/>
          <w:lang w:val="ru-RU"/>
        </w:rPr>
        <w:t xml:space="preserve"> </w:t>
      </w:r>
      <w:r w:rsidRPr="003D5468">
        <w:rPr>
          <w:sz w:val="24"/>
          <w:szCs w:val="24"/>
        </w:rPr>
        <w:t>Awards</w:t>
      </w:r>
      <w:r w:rsidRPr="003D5468">
        <w:rPr>
          <w:sz w:val="24"/>
          <w:szCs w:val="24"/>
          <w:lang w:val="ru-RU"/>
        </w:rPr>
        <w:t xml:space="preserve"> в восьми </w:t>
      </w:r>
      <w:proofErr w:type="spellStart"/>
      <w:r w:rsidRPr="003D5468">
        <w:rPr>
          <w:sz w:val="24"/>
          <w:szCs w:val="24"/>
          <w:lang w:val="ru-RU"/>
        </w:rPr>
        <w:t>высококонкурен</w:t>
      </w:r>
      <w:r w:rsidRPr="003D5468">
        <w:rPr>
          <w:sz w:val="24"/>
          <w:szCs w:val="24"/>
          <w:lang w:val="ru-RU"/>
        </w:rPr>
        <w:t>т</w:t>
      </w:r>
      <w:r w:rsidRPr="003D5468">
        <w:rPr>
          <w:sz w:val="24"/>
          <w:szCs w:val="24"/>
          <w:lang w:val="ru-RU"/>
        </w:rPr>
        <w:t>ных</w:t>
      </w:r>
      <w:proofErr w:type="spellEnd"/>
      <w:r w:rsidRPr="003D5468">
        <w:rPr>
          <w:sz w:val="24"/>
          <w:szCs w:val="24"/>
          <w:lang w:val="ru-RU"/>
        </w:rPr>
        <w:t xml:space="preserve"> категориях: видеодиспле</w:t>
      </w:r>
      <w:r>
        <w:rPr>
          <w:sz w:val="24"/>
          <w:szCs w:val="24"/>
          <w:lang w:val="ru-RU"/>
        </w:rPr>
        <w:t>и, бытовая</w:t>
      </w:r>
      <w:r w:rsidRPr="003D5468">
        <w:rPr>
          <w:sz w:val="24"/>
          <w:szCs w:val="24"/>
          <w:lang w:val="ru-RU"/>
        </w:rPr>
        <w:t xml:space="preserve"> техник</w:t>
      </w:r>
      <w:r>
        <w:rPr>
          <w:sz w:val="24"/>
          <w:szCs w:val="24"/>
          <w:lang w:val="ru-RU"/>
        </w:rPr>
        <w:t>а, беспроводные</w:t>
      </w:r>
      <w:r w:rsidRPr="003D5468">
        <w:rPr>
          <w:sz w:val="24"/>
          <w:szCs w:val="24"/>
          <w:lang w:val="ru-RU"/>
        </w:rPr>
        <w:t xml:space="preserve"> телефон</w:t>
      </w:r>
      <w:r>
        <w:rPr>
          <w:sz w:val="24"/>
          <w:szCs w:val="24"/>
          <w:lang w:val="ru-RU"/>
        </w:rPr>
        <w:t>ы</w:t>
      </w:r>
      <w:r w:rsidRPr="003D5468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«у</w:t>
      </w:r>
      <w:r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ный </w:t>
      </w:r>
      <w:r w:rsidRPr="003D5468">
        <w:rPr>
          <w:sz w:val="24"/>
          <w:szCs w:val="24"/>
          <w:lang w:val="ru-RU"/>
        </w:rPr>
        <w:t>дом</w:t>
      </w:r>
      <w:r>
        <w:rPr>
          <w:sz w:val="24"/>
          <w:szCs w:val="24"/>
          <w:lang w:val="ru-RU"/>
        </w:rPr>
        <w:t>», цифровое воспроизведение</w:t>
      </w:r>
      <w:r w:rsidRPr="003D5468">
        <w:rPr>
          <w:sz w:val="24"/>
          <w:szCs w:val="24"/>
          <w:lang w:val="ru-RU"/>
        </w:rPr>
        <w:t xml:space="preserve"> изображени</w:t>
      </w:r>
      <w:r>
        <w:rPr>
          <w:sz w:val="24"/>
          <w:szCs w:val="24"/>
          <w:lang w:val="ru-RU"/>
        </w:rPr>
        <w:t>й, домашняя</w:t>
      </w:r>
      <w:r w:rsidRPr="003D5468">
        <w:rPr>
          <w:sz w:val="24"/>
          <w:szCs w:val="24"/>
          <w:lang w:val="ru-RU"/>
        </w:rPr>
        <w:t xml:space="preserve"> аудио</w:t>
      </w:r>
      <w:r>
        <w:rPr>
          <w:sz w:val="24"/>
          <w:szCs w:val="24"/>
          <w:lang w:val="ru-RU"/>
        </w:rPr>
        <w:t>-</w:t>
      </w:r>
      <w:r w:rsidRPr="003D5468">
        <w:rPr>
          <w:sz w:val="24"/>
          <w:szCs w:val="24"/>
          <w:lang w:val="ru-RU"/>
        </w:rPr>
        <w:t xml:space="preserve"> и виде</w:t>
      </w:r>
      <w:r w:rsidRPr="003D5468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техника, компьютерная периферия</w:t>
      </w:r>
      <w:r w:rsidRPr="003D5468">
        <w:rPr>
          <w:sz w:val="24"/>
          <w:szCs w:val="24"/>
          <w:lang w:val="ru-RU"/>
        </w:rPr>
        <w:t xml:space="preserve"> и встр</w:t>
      </w:r>
      <w:r>
        <w:rPr>
          <w:sz w:val="24"/>
          <w:szCs w:val="24"/>
          <w:lang w:val="ru-RU"/>
        </w:rPr>
        <w:t>аиваем</w:t>
      </w:r>
      <w:r w:rsidRPr="003D5468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>е технологии</w:t>
      </w:r>
      <w:r w:rsidRPr="003D5468">
        <w:rPr>
          <w:sz w:val="24"/>
          <w:szCs w:val="24"/>
          <w:lang w:val="ru-RU"/>
        </w:rPr>
        <w:t>.</w:t>
      </w:r>
    </w:p>
    <w:p w:rsidR="00104559" w:rsidRPr="00104559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</w:p>
    <w:p w:rsidR="00104559" w:rsidRPr="00DA0132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 w:rsidRPr="00DA0132">
        <w:rPr>
          <w:w w:val="105"/>
          <w:sz w:val="24"/>
          <w:szCs w:val="24"/>
        </w:rPr>
        <w:t>LG AI</w:t>
      </w:r>
      <w:r w:rsidR="00DA0132" w:rsidRPr="00DA0132">
        <w:rPr>
          <w:w w:val="105"/>
          <w:sz w:val="24"/>
          <w:szCs w:val="24"/>
        </w:rPr>
        <w:t xml:space="preserve"> OLED TV C8: </w:t>
      </w:r>
      <w:proofErr w:type="spellStart"/>
      <w:r w:rsidR="00DA0132" w:rsidRPr="00DA0132">
        <w:rPr>
          <w:w w:val="105"/>
          <w:sz w:val="24"/>
          <w:szCs w:val="24"/>
        </w:rPr>
        <w:t>Engadget</w:t>
      </w:r>
      <w:proofErr w:type="spellEnd"/>
      <w:r w:rsidR="00DA0132" w:rsidRPr="00DA0132">
        <w:rPr>
          <w:w w:val="105"/>
          <w:sz w:val="24"/>
          <w:szCs w:val="24"/>
        </w:rPr>
        <w:t xml:space="preserve">: </w:t>
      </w:r>
      <w:r w:rsidR="00DA0132">
        <w:rPr>
          <w:w w:val="105"/>
          <w:sz w:val="24"/>
          <w:szCs w:val="24"/>
        </w:rPr>
        <w:t>Best of</w:t>
      </w:r>
      <w:r w:rsidRPr="00DA0132">
        <w:rPr>
          <w:w w:val="105"/>
          <w:sz w:val="24"/>
          <w:szCs w:val="24"/>
        </w:rPr>
        <w:t xml:space="preserve"> CES - </w:t>
      </w:r>
      <w:r w:rsidRPr="00104559">
        <w:rPr>
          <w:w w:val="105"/>
          <w:sz w:val="24"/>
          <w:szCs w:val="24"/>
          <w:lang w:val="ru-RU"/>
        </w:rPr>
        <w:t>Лучший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телевизионный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продукт</w:t>
      </w:r>
      <w:r w:rsidRPr="00DA0132">
        <w:rPr>
          <w:w w:val="105"/>
          <w:sz w:val="24"/>
          <w:szCs w:val="24"/>
        </w:rPr>
        <w:t xml:space="preserve"> / Reviewed.com: </w:t>
      </w:r>
      <w:r w:rsidRPr="00104559">
        <w:rPr>
          <w:w w:val="105"/>
          <w:sz w:val="24"/>
          <w:szCs w:val="24"/>
          <w:lang w:val="ru-RU"/>
        </w:rPr>
        <w:t>Награды</w:t>
      </w:r>
      <w:r w:rsidRPr="00DA0132">
        <w:rPr>
          <w:w w:val="105"/>
          <w:sz w:val="24"/>
          <w:szCs w:val="24"/>
        </w:rPr>
        <w:t xml:space="preserve"> CES Editors 'Choice Awards</w:t>
      </w:r>
    </w:p>
    <w:p w:rsidR="00104559" w:rsidRPr="00DA0132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104559" w:rsidRPr="00DA0132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 w:rsidRPr="00DA0132">
        <w:rPr>
          <w:w w:val="105"/>
          <w:sz w:val="24"/>
          <w:szCs w:val="24"/>
        </w:rPr>
        <w:t xml:space="preserve">LG SIGNATURE AI OLED TV W8 </w:t>
      </w:r>
      <w:r w:rsidRPr="00104559">
        <w:rPr>
          <w:w w:val="105"/>
          <w:sz w:val="24"/>
          <w:szCs w:val="24"/>
          <w:lang w:val="ru-RU"/>
        </w:rPr>
        <w:t>с</w:t>
      </w:r>
      <w:r w:rsidRPr="00DA0132">
        <w:rPr>
          <w:w w:val="105"/>
          <w:sz w:val="24"/>
          <w:szCs w:val="24"/>
        </w:rPr>
        <w:t xml:space="preserve"> </w:t>
      </w:r>
      <w:proofErr w:type="spellStart"/>
      <w:r w:rsidRPr="00DA0132">
        <w:rPr>
          <w:w w:val="105"/>
          <w:sz w:val="24"/>
          <w:szCs w:val="24"/>
        </w:rPr>
        <w:t>ThinQ</w:t>
      </w:r>
      <w:proofErr w:type="spellEnd"/>
      <w:r w:rsidRPr="00DA0132">
        <w:rPr>
          <w:w w:val="105"/>
          <w:sz w:val="24"/>
          <w:szCs w:val="24"/>
        </w:rPr>
        <w:t xml:space="preserve"> / </w:t>
      </w:r>
      <w:r w:rsidRPr="00104559">
        <w:rPr>
          <w:w w:val="105"/>
          <w:sz w:val="24"/>
          <w:szCs w:val="24"/>
          <w:lang w:val="ru-RU"/>
        </w:rPr>
        <w:t>α</w:t>
      </w:r>
      <w:r w:rsidRPr="00DA0132">
        <w:rPr>
          <w:w w:val="105"/>
          <w:sz w:val="24"/>
          <w:szCs w:val="24"/>
        </w:rPr>
        <w:t xml:space="preserve"> (Alpha) 9 </w:t>
      </w:r>
      <w:r w:rsidRPr="00104559">
        <w:rPr>
          <w:w w:val="105"/>
          <w:sz w:val="24"/>
          <w:szCs w:val="24"/>
          <w:lang w:val="ru-RU"/>
        </w:rPr>
        <w:t>Процессор</w:t>
      </w:r>
      <w:r w:rsidRPr="00DA0132">
        <w:rPr>
          <w:w w:val="105"/>
          <w:sz w:val="24"/>
          <w:szCs w:val="24"/>
        </w:rPr>
        <w:t xml:space="preserve">: </w:t>
      </w:r>
      <w:r w:rsidRPr="00104559">
        <w:rPr>
          <w:w w:val="105"/>
          <w:sz w:val="24"/>
          <w:szCs w:val="24"/>
          <w:lang w:val="ru-RU"/>
        </w:rPr>
        <w:t>Ассоци</w:t>
      </w:r>
      <w:r w:rsidRPr="00104559">
        <w:rPr>
          <w:w w:val="105"/>
          <w:sz w:val="24"/>
          <w:szCs w:val="24"/>
          <w:lang w:val="ru-RU"/>
        </w:rPr>
        <w:t>а</w:t>
      </w:r>
      <w:r w:rsidRPr="00104559">
        <w:rPr>
          <w:w w:val="105"/>
          <w:sz w:val="24"/>
          <w:szCs w:val="24"/>
          <w:lang w:val="ru-RU"/>
        </w:rPr>
        <w:t>ция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потребительских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технологий</w:t>
      </w:r>
      <w:r w:rsidRPr="00DA0132">
        <w:rPr>
          <w:w w:val="105"/>
          <w:sz w:val="24"/>
          <w:szCs w:val="24"/>
        </w:rPr>
        <w:t xml:space="preserve"> 2018 CES Innovation Awards: </w:t>
      </w:r>
      <w:r w:rsidRPr="00104559">
        <w:rPr>
          <w:w w:val="105"/>
          <w:sz w:val="24"/>
          <w:szCs w:val="24"/>
          <w:lang w:val="ru-RU"/>
        </w:rPr>
        <w:t>видеодисп</w:t>
      </w:r>
      <w:r w:rsidR="00DA0132">
        <w:rPr>
          <w:w w:val="105"/>
          <w:sz w:val="24"/>
          <w:szCs w:val="24"/>
          <w:lang w:val="ru-RU"/>
        </w:rPr>
        <w:t>леи</w:t>
      </w:r>
      <w:r w:rsidR="00DA0132" w:rsidRPr="00DA0132">
        <w:rPr>
          <w:w w:val="105"/>
          <w:sz w:val="24"/>
          <w:szCs w:val="24"/>
        </w:rPr>
        <w:t xml:space="preserve"> / </w:t>
      </w:r>
      <w:r w:rsidR="00DA0132">
        <w:rPr>
          <w:w w:val="105"/>
          <w:sz w:val="24"/>
          <w:szCs w:val="24"/>
        </w:rPr>
        <w:t>pocket -lint</w:t>
      </w:r>
      <w:r w:rsidRPr="00DA0132">
        <w:rPr>
          <w:w w:val="105"/>
          <w:sz w:val="24"/>
          <w:szCs w:val="24"/>
        </w:rPr>
        <w:t xml:space="preserve">: </w:t>
      </w:r>
      <w:r w:rsidRPr="00104559">
        <w:rPr>
          <w:w w:val="105"/>
          <w:sz w:val="24"/>
          <w:szCs w:val="24"/>
          <w:lang w:val="ru-RU"/>
        </w:rPr>
        <w:t>лучшие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телевизоры</w:t>
      </w:r>
      <w:r w:rsidRPr="00DA0132">
        <w:rPr>
          <w:w w:val="105"/>
          <w:sz w:val="24"/>
          <w:szCs w:val="24"/>
        </w:rPr>
        <w:t xml:space="preserve"> CES / </w:t>
      </w:r>
      <w:proofErr w:type="spellStart"/>
      <w:r w:rsidRPr="00DA0132">
        <w:rPr>
          <w:w w:val="105"/>
          <w:sz w:val="24"/>
          <w:szCs w:val="24"/>
        </w:rPr>
        <w:t>Techlicious</w:t>
      </w:r>
      <w:proofErr w:type="spellEnd"/>
      <w:r w:rsidRPr="00DA0132">
        <w:rPr>
          <w:w w:val="105"/>
          <w:sz w:val="24"/>
          <w:szCs w:val="24"/>
        </w:rPr>
        <w:t xml:space="preserve"> CES Top Picks / </w:t>
      </w:r>
      <w:proofErr w:type="spellStart"/>
      <w:r w:rsidRPr="00DA0132">
        <w:rPr>
          <w:w w:val="105"/>
          <w:sz w:val="24"/>
          <w:szCs w:val="24"/>
        </w:rPr>
        <w:t>TechRadar</w:t>
      </w:r>
      <w:proofErr w:type="spellEnd"/>
      <w:r w:rsidRPr="00DA0132">
        <w:rPr>
          <w:w w:val="105"/>
          <w:sz w:val="24"/>
          <w:szCs w:val="24"/>
        </w:rPr>
        <w:t xml:space="preserve">: </w:t>
      </w:r>
      <w:r w:rsidRPr="00104559">
        <w:rPr>
          <w:w w:val="105"/>
          <w:sz w:val="24"/>
          <w:szCs w:val="24"/>
          <w:lang w:val="ru-RU"/>
        </w:rPr>
        <w:t>лучшие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технологии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на</w:t>
      </w:r>
      <w:r w:rsidRPr="00DA0132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выставке</w:t>
      </w:r>
      <w:r w:rsidRPr="00DA0132">
        <w:rPr>
          <w:w w:val="105"/>
          <w:sz w:val="24"/>
          <w:szCs w:val="24"/>
        </w:rPr>
        <w:t xml:space="preserve">/ </w:t>
      </w:r>
      <w:r w:rsidR="00A82875">
        <w:rPr>
          <w:w w:val="105"/>
          <w:sz w:val="24"/>
          <w:szCs w:val="24"/>
        </w:rPr>
        <w:t>TWICE</w:t>
      </w:r>
      <w:r w:rsidRPr="00DA0132">
        <w:rPr>
          <w:w w:val="105"/>
          <w:sz w:val="24"/>
          <w:szCs w:val="24"/>
        </w:rPr>
        <w:t xml:space="preserve">: </w:t>
      </w:r>
      <w:r w:rsidR="00DA0132">
        <w:rPr>
          <w:w w:val="105"/>
          <w:sz w:val="24"/>
          <w:szCs w:val="24"/>
          <w:lang w:val="ru-RU"/>
        </w:rPr>
        <w:t>Лучший</w:t>
      </w:r>
      <w:r w:rsidR="00DA0132" w:rsidRPr="00DA0132">
        <w:rPr>
          <w:w w:val="105"/>
          <w:sz w:val="24"/>
          <w:szCs w:val="24"/>
        </w:rPr>
        <w:t xml:space="preserve"> </w:t>
      </w:r>
      <w:r w:rsidR="00DA0132">
        <w:rPr>
          <w:w w:val="105"/>
          <w:sz w:val="24"/>
          <w:szCs w:val="24"/>
          <w:lang w:val="ru-RU"/>
        </w:rPr>
        <w:t>выбор</w:t>
      </w:r>
    </w:p>
    <w:p w:rsidR="00104559" w:rsidRPr="00DA0132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104559" w:rsidRPr="00A82875" w:rsidRDefault="0086416B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>
        <w:rPr>
          <w:w w:val="105"/>
          <w:sz w:val="24"/>
          <w:szCs w:val="24"/>
          <w:lang w:val="ru-RU"/>
        </w:rPr>
        <w:t>Холодильник</w:t>
      </w:r>
      <w:r w:rsidRPr="0086416B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 xml:space="preserve">LG </w:t>
      </w:r>
      <w:proofErr w:type="spellStart"/>
      <w:r>
        <w:rPr>
          <w:w w:val="105"/>
          <w:sz w:val="24"/>
          <w:szCs w:val="24"/>
        </w:rPr>
        <w:t>InstaView</w:t>
      </w:r>
      <w:proofErr w:type="spellEnd"/>
      <w:r>
        <w:rPr>
          <w:w w:val="105"/>
          <w:sz w:val="24"/>
          <w:szCs w:val="24"/>
        </w:rPr>
        <w:t xml:space="preserve"> </w:t>
      </w:r>
      <w:proofErr w:type="spellStart"/>
      <w:r>
        <w:rPr>
          <w:w w:val="105"/>
          <w:sz w:val="24"/>
          <w:szCs w:val="24"/>
        </w:rPr>
        <w:t>ThinQ</w:t>
      </w:r>
      <w:proofErr w:type="spellEnd"/>
      <w:r w:rsidR="00104559" w:rsidRPr="00104559">
        <w:rPr>
          <w:w w:val="105"/>
          <w:sz w:val="24"/>
          <w:szCs w:val="24"/>
        </w:rPr>
        <w:t xml:space="preserve">: BGR: </w:t>
      </w:r>
      <w:r w:rsidR="00104559" w:rsidRPr="00104559">
        <w:rPr>
          <w:w w:val="105"/>
          <w:sz w:val="24"/>
          <w:szCs w:val="24"/>
          <w:lang w:val="ru-RU"/>
        </w:rPr>
        <w:t>Лучшее</w:t>
      </w:r>
      <w:r w:rsidR="00104559" w:rsidRPr="00104559">
        <w:rPr>
          <w:w w:val="105"/>
          <w:sz w:val="24"/>
          <w:szCs w:val="24"/>
        </w:rPr>
        <w:t xml:space="preserve"> </w:t>
      </w:r>
      <w:r w:rsidR="00104559" w:rsidRPr="00104559">
        <w:rPr>
          <w:w w:val="105"/>
          <w:sz w:val="24"/>
          <w:szCs w:val="24"/>
          <w:lang w:val="ru-RU"/>
        </w:rPr>
        <w:t>из</w:t>
      </w:r>
      <w:r w:rsidR="00104559" w:rsidRPr="00104559">
        <w:rPr>
          <w:w w:val="105"/>
          <w:sz w:val="24"/>
          <w:szCs w:val="24"/>
        </w:rPr>
        <w:t xml:space="preserve"> CES / Consumer Technol</w:t>
      </w:r>
      <w:r w:rsidR="00104559" w:rsidRPr="00104559">
        <w:rPr>
          <w:w w:val="105"/>
          <w:sz w:val="24"/>
          <w:szCs w:val="24"/>
        </w:rPr>
        <w:t>o</w:t>
      </w:r>
      <w:r>
        <w:rPr>
          <w:w w:val="105"/>
          <w:sz w:val="24"/>
          <w:szCs w:val="24"/>
        </w:rPr>
        <w:t>gy Asso</w:t>
      </w:r>
      <w:r w:rsidR="00104559" w:rsidRPr="00104559">
        <w:rPr>
          <w:w w:val="105"/>
          <w:sz w:val="24"/>
          <w:szCs w:val="24"/>
        </w:rPr>
        <w:t xml:space="preserve">ciation 2018 CES Innovation Awards: Home Appliance / </w:t>
      </w:r>
      <w:proofErr w:type="spellStart"/>
      <w:r w:rsidR="00104559" w:rsidRPr="00104559">
        <w:rPr>
          <w:w w:val="105"/>
          <w:sz w:val="24"/>
          <w:szCs w:val="24"/>
        </w:rPr>
        <w:t>Gadgetmatch</w:t>
      </w:r>
      <w:proofErr w:type="spellEnd"/>
      <w:r w:rsidR="00104559" w:rsidRPr="00104559">
        <w:rPr>
          <w:w w:val="105"/>
          <w:sz w:val="24"/>
          <w:szCs w:val="24"/>
        </w:rPr>
        <w:t xml:space="preserve">: </w:t>
      </w:r>
      <w:r w:rsidR="00104559" w:rsidRPr="00104559">
        <w:rPr>
          <w:w w:val="105"/>
          <w:sz w:val="24"/>
          <w:szCs w:val="24"/>
          <w:lang w:val="ru-RU"/>
        </w:rPr>
        <w:t>Лучшее</w:t>
      </w:r>
      <w:r w:rsidR="00104559" w:rsidRPr="00104559">
        <w:rPr>
          <w:w w:val="105"/>
          <w:sz w:val="24"/>
          <w:szCs w:val="24"/>
        </w:rPr>
        <w:t xml:space="preserve"> </w:t>
      </w:r>
      <w:r w:rsidR="00104559" w:rsidRPr="00104559">
        <w:rPr>
          <w:w w:val="105"/>
          <w:sz w:val="24"/>
          <w:szCs w:val="24"/>
          <w:lang w:val="ru-RU"/>
        </w:rPr>
        <w:t>из</w:t>
      </w:r>
      <w:r w:rsidR="00104559" w:rsidRPr="00104559">
        <w:rPr>
          <w:w w:val="105"/>
          <w:sz w:val="24"/>
          <w:szCs w:val="24"/>
        </w:rPr>
        <w:t xml:space="preserve"> CES / Gear </w:t>
      </w:r>
      <w:r>
        <w:rPr>
          <w:w w:val="105"/>
          <w:sz w:val="24"/>
          <w:szCs w:val="24"/>
        </w:rPr>
        <w:t>Diary</w:t>
      </w:r>
      <w:r w:rsidR="00104559" w:rsidRPr="00104559">
        <w:rPr>
          <w:w w:val="105"/>
          <w:sz w:val="24"/>
          <w:szCs w:val="24"/>
        </w:rPr>
        <w:t xml:space="preserve">: </w:t>
      </w:r>
      <w:r w:rsidR="00104559" w:rsidRPr="00104559">
        <w:rPr>
          <w:w w:val="105"/>
          <w:sz w:val="24"/>
          <w:szCs w:val="24"/>
          <w:lang w:val="ru-RU"/>
        </w:rPr>
        <w:t>Лучшее</w:t>
      </w:r>
      <w:r w:rsidR="00104559" w:rsidRPr="00104559">
        <w:rPr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  <w:lang w:val="ru-RU"/>
        </w:rPr>
        <w:t>на</w:t>
      </w:r>
      <w:r w:rsidR="00104559" w:rsidRPr="00104559">
        <w:rPr>
          <w:w w:val="105"/>
          <w:sz w:val="24"/>
          <w:szCs w:val="24"/>
        </w:rPr>
        <w:t xml:space="preserve"> CES / Reviewed.com: </w:t>
      </w:r>
      <w:r w:rsidR="00104559" w:rsidRPr="00104559">
        <w:rPr>
          <w:w w:val="105"/>
          <w:sz w:val="24"/>
          <w:szCs w:val="24"/>
          <w:lang w:val="ru-RU"/>
        </w:rPr>
        <w:t>Награды</w:t>
      </w:r>
      <w:r w:rsidR="00104559" w:rsidRPr="00104559">
        <w:rPr>
          <w:w w:val="105"/>
          <w:sz w:val="24"/>
          <w:szCs w:val="24"/>
        </w:rPr>
        <w:t xml:space="preserve"> CE</w:t>
      </w:r>
      <w:r w:rsidR="00DA0132">
        <w:rPr>
          <w:w w:val="105"/>
          <w:sz w:val="24"/>
          <w:szCs w:val="24"/>
        </w:rPr>
        <w:t>S Ed</w:t>
      </w:r>
      <w:r w:rsidR="00DA0132">
        <w:rPr>
          <w:w w:val="105"/>
          <w:sz w:val="24"/>
          <w:szCs w:val="24"/>
        </w:rPr>
        <w:t>i</w:t>
      </w:r>
      <w:r w:rsidR="00DA0132">
        <w:rPr>
          <w:w w:val="105"/>
          <w:sz w:val="24"/>
          <w:szCs w:val="24"/>
        </w:rPr>
        <w:t xml:space="preserve">tors 'Choice Awards / </w:t>
      </w:r>
      <w:r w:rsidR="00A82875">
        <w:rPr>
          <w:w w:val="105"/>
          <w:sz w:val="24"/>
          <w:szCs w:val="24"/>
        </w:rPr>
        <w:t>TWICE</w:t>
      </w:r>
      <w:r w:rsidR="00A82875" w:rsidRPr="00DA0132">
        <w:rPr>
          <w:w w:val="105"/>
          <w:sz w:val="24"/>
          <w:szCs w:val="24"/>
        </w:rPr>
        <w:t xml:space="preserve">: </w:t>
      </w:r>
      <w:r w:rsidR="00A82875">
        <w:rPr>
          <w:w w:val="105"/>
          <w:sz w:val="24"/>
          <w:szCs w:val="24"/>
          <w:lang w:val="ru-RU"/>
        </w:rPr>
        <w:t>Лучший</w:t>
      </w:r>
      <w:r w:rsidR="00A82875" w:rsidRPr="00DA0132">
        <w:rPr>
          <w:w w:val="105"/>
          <w:sz w:val="24"/>
          <w:szCs w:val="24"/>
        </w:rPr>
        <w:t xml:space="preserve"> </w:t>
      </w:r>
      <w:r w:rsidR="00A82875">
        <w:rPr>
          <w:w w:val="105"/>
          <w:sz w:val="24"/>
          <w:szCs w:val="24"/>
          <w:lang w:val="ru-RU"/>
        </w:rPr>
        <w:t>выбор</w:t>
      </w:r>
    </w:p>
    <w:p w:rsidR="00104559" w:rsidRPr="00104559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104559" w:rsidRPr="00A82875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  <w:r w:rsidRPr="00A82875">
        <w:rPr>
          <w:w w:val="105"/>
          <w:sz w:val="24"/>
          <w:szCs w:val="24"/>
        </w:rPr>
        <w:t>LG 4K</w:t>
      </w:r>
      <w:r w:rsidR="008D1B21" w:rsidRPr="00A82875">
        <w:rPr>
          <w:w w:val="105"/>
          <w:sz w:val="24"/>
          <w:szCs w:val="24"/>
        </w:rPr>
        <w:t xml:space="preserve"> UHD </w:t>
      </w:r>
      <w:r w:rsidR="008D1B21">
        <w:rPr>
          <w:w w:val="105"/>
          <w:sz w:val="24"/>
          <w:szCs w:val="24"/>
          <w:lang w:val="ru-RU"/>
        </w:rPr>
        <w:t>Проектор</w:t>
      </w:r>
      <w:r w:rsidR="008D1B21" w:rsidRPr="00A82875">
        <w:rPr>
          <w:w w:val="105"/>
          <w:sz w:val="24"/>
          <w:szCs w:val="24"/>
        </w:rPr>
        <w:t xml:space="preserve">: </w:t>
      </w:r>
      <w:r w:rsidR="008D1B21">
        <w:rPr>
          <w:w w:val="105"/>
          <w:sz w:val="24"/>
          <w:szCs w:val="24"/>
          <w:lang w:val="ru-RU"/>
        </w:rPr>
        <w:t>от</w:t>
      </w:r>
      <w:r w:rsidR="008D1B21" w:rsidRPr="00A82875">
        <w:rPr>
          <w:w w:val="105"/>
          <w:sz w:val="24"/>
          <w:szCs w:val="24"/>
        </w:rPr>
        <w:t xml:space="preserve"> 9 </w:t>
      </w:r>
      <w:r w:rsidR="008D1B21">
        <w:rPr>
          <w:w w:val="105"/>
          <w:sz w:val="24"/>
          <w:szCs w:val="24"/>
          <w:lang w:val="ru-RU"/>
        </w:rPr>
        <w:t>до</w:t>
      </w:r>
      <w:r w:rsidR="008D1B21" w:rsidRPr="00A82875">
        <w:rPr>
          <w:w w:val="105"/>
          <w:sz w:val="24"/>
          <w:szCs w:val="24"/>
        </w:rPr>
        <w:t xml:space="preserve"> 5 </w:t>
      </w:r>
      <w:r w:rsidR="008D1B21">
        <w:rPr>
          <w:w w:val="105"/>
          <w:sz w:val="24"/>
          <w:szCs w:val="24"/>
        </w:rPr>
        <w:t>Toys</w:t>
      </w:r>
      <w:r w:rsidRPr="00A82875">
        <w:rPr>
          <w:w w:val="105"/>
          <w:sz w:val="24"/>
          <w:szCs w:val="24"/>
        </w:rPr>
        <w:t xml:space="preserve">: </w:t>
      </w:r>
      <w:r w:rsidR="008D1B21">
        <w:rPr>
          <w:w w:val="105"/>
          <w:sz w:val="24"/>
          <w:szCs w:val="24"/>
        </w:rPr>
        <w:t>Best</w:t>
      </w:r>
      <w:r w:rsidR="008D1B21" w:rsidRPr="00A82875">
        <w:rPr>
          <w:w w:val="105"/>
          <w:sz w:val="24"/>
          <w:szCs w:val="24"/>
        </w:rPr>
        <w:t xml:space="preserve"> </w:t>
      </w:r>
      <w:r w:rsidR="008D1B21">
        <w:rPr>
          <w:w w:val="105"/>
          <w:sz w:val="24"/>
          <w:szCs w:val="24"/>
        </w:rPr>
        <w:t>of</w:t>
      </w:r>
      <w:r w:rsidR="008D1B21" w:rsidRPr="00A82875">
        <w:rPr>
          <w:w w:val="105"/>
          <w:sz w:val="24"/>
          <w:szCs w:val="24"/>
        </w:rPr>
        <w:t xml:space="preserve"> </w:t>
      </w:r>
      <w:r w:rsidR="008D1B21">
        <w:rPr>
          <w:w w:val="105"/>
          <w:sz w:val="24"/>
          <w:szCs w:val="24"/>
        </w:rPr>
        <w:t>CES</w:t>
      </w:r>
      <w:r w:rsidRPr="00A82875">
        <w:rPr>
          <w:w w:val="105"/>
          <w:sz w:val="24"/>
          <w:szCs w:val="24"/>
        </w:rPr>
        <w:t xml:space="preserve">/ </w:t>
      </w:r>
      <w:r w:rsidRPr="00104559">
        <w:rPr>
          <w:w w:val="105"/>
          <w:sz w:val="24"/>
          <w:szCs w:val="24"/>
          <w:lang w:val="ru-RU"/>
        </w:rPr>
        <w:t>Ассоциация</w:t>
      </w:r>
      <w:r w:rsidRPr="00A82875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потребител</w:t>
      </w:r>
      <w:r w:rsidRPr="00104559">
        <w:rPr>
          <w:w w:val="105"/>
          <w:sz w:val="24"/>
          <w:szCs w:val="24"/>
          <w:lang w:val="ru-RU"/>
        </w:rPr>
        <w:t>ь</w:t>
      </w:r>
      <w:r w:rsidRPr="00104559">
        <w:rPr>
          <w:w w:val="105"/>
          <w:sz w:val="24"/>
          <w:szCs w:val="24"/>
          <w:lang w:val="ru-RU"/>
        </w:rPr>
        <w:t>ских</w:t>
      </w:r>
      <w:r w:rsidRPr="00A82875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технологий</w:t>
      </w:r>
      <w:r w:rsidRPr="00A82875">
        <w:rPr>
          <w:w w:val="105"/>
          <w:sz w:val="24"/>
          <w:szCs w:val="24"/>
        </w:rPr>
        <w:t xml:space="preserve">: 2018 CES Innovation Awards - </w:t>
      </w:r>
      <w:r w:rsidRPr="00104559">
        <w:rPr>
          <w:w w:val="105"/>
          <w:sz w:val="24"/>
          <w:szCs w:val="24"/>
          <w:lang w:val="ru-RU"/>
        </w:rPr>
        <w:t>Лучший</w:t>
      </w:r>
      <w:r w:rsidRPr="00A82875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из</w:t>
      </w:r>
      <w:r w:rsidRPr="00A82875">
        <w:rPr>
          <w:w w:val="105"/>
          <w:sz w:val="24"/>
          <w:szCs w:val="24"/>
        </w:rPr>
        <w:t xml:space="preserve"> </w:t>
      </w:r>
      <w:r w:rsidRPr="00104559">
        <w:rPr>
          <w:w w:val="105"/>
          <w:sz w:val="24"/>
          <w:szCs w:val="24"/>
          <w:lang w:val="ru-RU"/>
        </w:rPr>
        <w:t>инноваций</w:t>
      </w:r>
      <w:r w:rsidRPr="00A82875">
        <w:rPr>
          <w:w w:val="105"/>
          <w:sz w:val="24"/>
          <w:szCs w:val="24"/>
        </w:rPr>
        <w:t xml:space="preserve"> / </w:t>
      </w:r>
      <w:r w:rsidR="00A82875">
        <w:rPr>
          <w:w w:val="105"/>
          <w:sz w:val="24"/>
          <w:szCs w:val="24"/>
        </w:rPr>
        <w:t>TWICE</w:t>
      </w:r>
      <w:r w:rsidR="00A82875" w:rsidRPr="00DA0132">
        <w:rPr>
          <w:w w:val="105"/>
          <w:sz w:val="24"/>
          <w:szCs w:val="24"/>
        </w:rPr>
        <w:t xml:space="preserve">: </w:t>
      </w:r>
      <w:r w:rsidR="00A82875">
        <w:rPr>
          <w:w w:val="105"/>
          <w:sz w:val="24"/>
          <w:szCs w:val="24"/>
          <w:lang w:val="ru-RU"/>
        </w:rPr>
        <w:t>Лучший</w:t>
      </w:r>
      <w:r w:rsidR="00A82875" w:rsidRPr="00DA0132">
        <w:rPr>
          <w:w w:val="105"/>
          <w:sz w:val="24"/>
          <w:szCs w:val="24"/>
        </w:rPr>
        <w:t xml:space="preserve"> </w:t>
      </w:r>
      <w:r w:rsidR="00A82875">
        <w:rPr>
          <w:w w:val="105"/>
          <w:sz w:val="24"/>
          <w:szCs w:val="24"/>
          <w:lang w:val="ru-RU"/>
        </w:rPr>
        <w:t>выбор</w:t>
      </w:r>
    </w:p>
    <w:p w:rsidR="00104559" w:rsidRPr="00A82875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</w:rPr>
      </w:pPr>
    </w:p>
    <w:p w:rsidR="00104559" w:rsidRPr="00104559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  <w:r w:rsidRPr="00104559">
        <w:rPr>
          <w:w w:val="105"/>
          <w:sz w:val="24"/>
          <w:szCs w:val="24"/>
          <w:lang w:val="ru-RU"/>
        </w:rPr>
        <w:t xml:space="preserve">LG 34-дюймовый монитор 5W </w:t>
      </w:r>
      <w:proofErr w:type="spellStart"/>
      <w:r w:rsidRPr="00104559">
        <w:rPr>
          <w:w w:val="105"/>
          <w:sz w:val="24"/>
          <w:szCs w:val="24"/>
          <w:lang w:val="ru-RU"/>
        </w:rPr>
        <w:t>UltraWide</w:t>
      </w:r>
      <w:proofErr w:type="spellEnd"/>
      <w:r w:rsidRPr="00104559">
        <w:rPr>
          <w:w w:val="105"/>
          <w:sz w:val="24"/>
          <w:szCs w:val="24"/>
          <w:lang w:val="ru-RU"/>
        </w:rPr>
        <w:t xml:space="preserve">: </w:t>
      </w:r>
      <w:proofErr w:type="spellStart"/>
      <w:r w:rsidRPr="00104559">
        <w:rPr>
          <w:w w:val="105"/>
          <w:sz w:val="24"/>
          <w:szCs w:val="24"/>
          <w:lang w:val="ru-RU"/>
        </w:rPr>
        <w:t>MacRumors</w:t>
      </w:r>
      <w:proofErr w:type="spellEnd"/>
      <w:r w:rsidRPr="00104559">
        <w:rPr>
          <w:w w:val="105"/>
          <w:sz w:val="24"/>
          <w:szCs w:val="24"/>
          <w:lang w:val="ru-RU"/>
        </w:rPr>
        <w:t>: CES 2018 - Лучший из выпущ</w:t>
      </w:r>
      <w:r w:rsidR="00A82875">
        <w:rPr>
          <w:w w:val="105"/>
          <w:sz w:val="24"/>
          <w:szCs w:val="24"/>
          <w:lang w:val="ru-RU"/>
        </w:rPr>
        <w:t xml:space="preserve">енных CES / </w:t>
      </w:r>
      <w:proofErr w:type="spellStart"/>
      <w:r w:rsidR="00A82875">
        <w:rPr>
          <w:w w:val="105"/>
          <w:sz w:val="24"/>
          <w:szCs w:val="24"/>
          <w:lang w:val="ru-RU"/>
        </w:rPr>
        <w:t>SlashGear</w:t>
      </w:r>
      <w:proofErr w:type="spellEnd"/>
      <w:r w:rsidR="00A82875">
        <w:rPr>
          <w:w w:val="105"/>
          <w:sz w:val="24"/>
          <w:szCs w:val="24"/>
          <w:lang w:val="ru-RU"/>
        </w:rPr>
        <w:t xml:space="preserve">: </w:t>
      </w:r>
      <w:r w:rsidR="00A82875">
        <w:rPr>
          <w:w w:val="105"/>
          <w:sz w:val="24"/>
          <w:szCs w:val="24"/>
        </w:rPr>
        <w:t>Best</w:t>
      </w:r>
      <w:r w:rsidR="00A82875" w:rsidRPr="00A82875">
        <w:rPr>
          <w:w w:val="105"/>
          <w:sz w:val="24"/>
          <w:szCs w:val="24"/>
          <w:lang w:val="ru-RU"/>
        </w:rPr>
        <w:t xml:space="preserve"> </w:t>
      </w:r>
      <w:r w:rsidR="00A82875">
        <w:rPr>
          <w:w w:val="105"/>
          <w:sz w:val="24"/>
          <w:szCs w:val="24"/>
        </w:rPr>
        <w:t>of</w:t>
      </w:r>
      <w:r w:rsidRPr="00104559">
        <w:rPr>
          <w:w w:val="105"/>
          <w:sz w:val="24"/>
          <w:szCs w:val="24"/>
          <w:lang w:val="ru-RU"/>
        </w:rPr>
        <w:t xml:space="preserve"> CES / </w:t>
      </w:r>
      <w:proofErr w:type="spellStart"/>
      <w:r w:rsidRPr="00104559">
        <w:rPr>
          <w:w w:val="105"/>
          <w:sz w:val="24"/>
          <w:szCs w:val="24"/>
          <w:lang w:val="ru-RU"/>
        </w:rPr>
        <w:t>The</w:t>
      </w:r>
      <w:proofErr w:type="spellEnd"/>
      <w:r w:rsidRPr="00104559">
        <w:rPr>
          <w:w w:val="105"/>
          <w:sz w:val="24"/>
          <w:szCs w:val="24"/>
          <w:lang w:val="ru-RU"/>
        </w:rPr>
        <w:t xml:space="preserve"> </w:t>
      </w:r>
      <w:proofErr w:type="spellStart"/>
      <w:r w:rsidRPr="00104559">
        <w:rPr>
          <w:w w:val="105"/>
          <w:sz w:val="24"/>
          <w:szCs w:val="24"/>
          <w:lang w:val="ru-RU"/>
        </w:rPr>
        <w:t>Verge</w:t>
      </w:r>
      <w:proofErr w:type="spellEnd"/>
      <w:r w:rsidRPr="00104559">
        <w:rPr>
          <w:w w:val="105"/>
          <w:sz w:val="24"/>
          <w:szCs w:val="24"/>
          <w:lang w:val="ru-RU"/>
        </w:rPr>
        <w:t>: Награды на CES</w:t>
      </w:r>
    </w:p>
    <w:p w:rsidR="00104559" w:rsidRPr="00104559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</w:p>
    <w:p w:rsidR="00104559" w:rsidRPr="00104559" w:rsidRDefault="00104559" w:rsidP="00104559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  <w:r w:rsidRPr="00104559">
        <w:rPr>
          <w:w w:val="105"/>
          <w:sz w:val="24"/>
          <w:szCs w:val="24"/>
          <w:lang w:val="ru-RU"/>
        </w:rPr>
        <w:t xml:space="preserve">Смартфон LG V30: Ассоциация потребительских технологий 2018 Награды CES </w:t>
      </w:r>
      <w:proofErr w:type="spellStart"/>
      <w:r w:rsidRPr="00104559">
        <w:rPr>
          <w:w w:val="105"/>
          <w:sz w:val="24"/>
          <w:szCs w:val="24"/>
          <w:lang w:val="ru-RU"/>
        </w:rPr>
        <w:t>Innovation</w:t>
      </w:r>
      <w:proofErr w:type="spellEnd"/>
      <w:r w:rsidRPr="00104559">
        <w:rPr>
          <w:w w:val="105"/>
          <w:sz w:val="24"/>
          <w:szCs w:val="24"/>
          <w:lang w:val="ru-RU"/>
        </w:rPr>
        <w:t>: бесп</w:t>
      </w:r>
      <w:r w:rsidR="003C584E">
        <w:rPr>
          <w:w w:val="105"/>
          <w:sz w:val="24"/>
          <w:szCs w:val="24"/>
          <w:lang w:val="ru-RU"/>
        </w:rPr>
        <w:t>роводные телефоны и аксессуары</w:t>
      </w:r>
      <w:r w:rsidRPr="00104559">
        <w:rPr>
          <w:w w:val="105"/>
          <w:sz w:val="24"/>
          <w:szCs w:val="24"/>
          <w:lang w:val="ru-RU"/>
        </w:rPr>
        <w:t xml:space="preserve">: </w:t>
      </w:r>
      <w:proofErr w:type="spellStart"/>
      <w:r w:rsidR="00A82875">
        <w:rPr>
          <w:w w:val="105"/>
          <w:sz w:val="24"/>
          <w:szCs w:val="24"/>
        </w:rPr>
        <w:t>Videomaker</w:t>
      </w:r>
      <w:proofErr w:type="spellEnd"/>
      <w:r w:rsidR="00A82875" w:rsidRPr="00A82875">
        <w:rPr>
          <w:w w:val="105"/>
          <w:sz w:val="24"/>
          <w:szCs w:val="24"/>
          <w:lang w:val="ru-RU"/>
        </w:rPr>
        <w:t xml:space="preserve">: </w:t>
      </w:r>
      <w:r w:rsidRPr="00104559">
        <w:rPr>
          <w:w w:val="105"/>
          <w:sz w:val="24"/>
          <w:szCs w:val="24"/>
          <w:lang w:val="ru-RU"/>
        </w:rPr>
        <w:t>лучший смартфон CES</w:t>
      </w:r>
    </w:p>
    <w:p w:rsidR="00104559" w:rsidRPr="00C75140" w:rsidRDefault="00104559">
      <w:pPr>
        <w:pStyle w:val="BodyText"/>
        <w:spacing w:line="360" w:lineRule="auto"/>
        <w:jc w:val="both"/>
        <w:rPr>
          <w:sz w:val="24"/>
          <w:szCs w:val="24"/>
          <w:lang w:val="ru-RU"/>
        </w:rPr>
      </w:pPr>
    </w:p>
    <w:p w:rsidR="00D76C35" w:rsidRDefault="003D5468">
      <w:pPr>
        <w:pStyle w:val="BodyText"/>
        <w:spacing w:line="360" w:lineRule="auto"/>
        <w:jc w:val="both"/>
        <w:rPr>
          <w:sz w:val="24"/>
          <w:szCs w:val="24"/>
          <w:lang w:val="ru-RU"/>
        </w:rPr>
      </w:pPr>
      <w:r w:rsidRPr="003D5468">
        <w:rPr>
          <w:sz w:val="24"/>
          <w:szCs w:val="24"/>
        </w:rPr>
        <w:lastRenderedPageBreak/>
        <w:t>LG</w:t>
      </w:r>
      <w:r w:rsidRPr="003D5468">
        <w:rPr>
          <w:sz w:val="24"/>
          <w:szCs w:val="24"/>
          <w:lang w:val="ru-RU"/>
        </w:rPr>
        <w:t xml:space="preserve"> </w:t>
      </w:r>
      <w:r w:rsidR="00A04910">
        <w:rPr>
          <w:sz w:val="24"/>
          <w:szCs w:val="24"/>
          <w:lang w:val="ru-RU"/>
        </w:rPr>
        <w:t>заслужила награды</w:t>
      </w:r>
      <w:r w:rsidRPr="003D5468">
        <w:rPr>
          <w:sz w:val="24"/>
          <w:szCs w:val="24"/>
          <w:lang w:val="ru-RU"/>
        </w:rPr>
        <w:t xml:space="preserve"> </w:t>
      </w:r>
      <w:r w:rsidRPr="003D5468">
        <w:rPr>
          <w:sz w:val="24"/>
          <w:szCs w:val="24"/>
        </w:rPr>
        <w:t>CES</w:t>
      </w:r>
      <w:r w:rsidRPr="003D5468">
        <w:rPr>
          <w:sz w:val="24"/>
          <w:szCs w:val="24"/>
          <w:lang w:val="ru-RU"/>
        </w:rPr>
        <w:t xml:space="preserve"> 2018 </w:t>
      </w:r>
      <w:r w:rsidRPr="003D5468">
        <w:rPr>
          <w:sz w:val="24"/>
          <w:szCs w:val="24"/>
        </w:rPr>
        <w:t>Innovation</w:t>
      </w:r>
      <w:r w:rsidRPr="003D5468">
        <w:rPr>
          <w:sz w:val="24"/>
          <w:szCs w:val="24"/>
          <w:lang w:val="ru-RU"/>
        </w:rPr>
        <w:t xml:space="preserve"> </w:t>
      </w:r>
      <w:r w:rsidRPr="003D5468">
        <w:rPr>
          <w:sz w:val="24"/>
          <w:szCs w:val="24"/>
        </w:rPr>
        <w:t>Awards</w:t>
      </w:r>
      <w:r w:rsidRPr="003D5468">
        <w:rPr>
          <w:sz w:val="24"/>
          <w:szCs w:val="24"/>
          <w:lang w:val="ru-RU"/>
        </w:rPr>
        <w:t xml:space="preserve"> в восьми </w:t>
      </w:r>
      <w:proofErr w:type="spellStart"/>
      <w:r w:rsidRPr="003D5468">
        <w:rPr>
          <w:sz w:val="24"/>
          <w:szCs w:val="24"/>
          <w:lang w:val="ru-RU"/>
        </w:rPr>
        <w:t>высококонкурен</w:t>
      </w:r>
      <w:r w:rsidRPr="003D5468">
        <w:rPr>
          <w:sz w:val="24"/>
          <w:szCs w:val="24"/>
          <w:lang w:val="ru-RU"/>
        </w:rPr>
        <w:t>т</w:t>
      </w:r>
      <w:r w:rsidRPr="003D5468">
        <w:rPr>
          <w:sz w:val="24"/>
          <w:szCs w:val="24"/>
          <w:lang w:val="ru-RU"/>
        </w:rPr>
        <w:t>ных</w:t>
      </w:r>
      <w:proofErr w:type="spellEnd"/>
      <w:r w:rsidRPr="003D5468">
        <w:rPr>
          <w:sz w:val="24"/>
          <w:szCs w:val="24"/>
          <w:lang w:val="ru-RU"/>
        </w:rPr>
        <w:t xml:space="preserve"> категориях: видеодиспле</w:t>
      </w:r>
      <w:r>
        <w:rPr>
          <w:sz w:val="24"/>
          <w:szCs w:val="24"/>
          <w:lang w:val="ru-RU"/>
        </w:rPr>
        <w:t>и, бытовая</w:t>
      </w:r>
      <w:r w:rsidRPr="003D5468">
        <w:rPr>
          <w:sz w:val="24"/>
          <w:szCs w:val="24"/>
          <w:lang w:val="ru-RU"/>
        </w:rPr>
        <w:t xml:space="preserve"> техник</w:t>
      </w:r>
      <w:r>
        <w:rPr>
          <w:sz w:val="24"/>
          <w:szCs w:val="24"/>
          <w:lang w:val="ru-RU"/>
        </w:rPr>
        <w:t>а</w:t>
      </w:r>
      <w:r w:rsidR="007D263D">
        <w:rPr>
          <w:sz w:val="24"/>
          <w:szCs w:val="24"/>
          <w:lang w:val="ru-RU"/>
        </w:rPr>
        <w:t>, беспроводные</w:t>
      </w:r>
      <w:r w:rsidRPr="003D5468">
        <w:rPr>
          <w:sz w:val="24"/>
          <w:szCs w:val="24"/>
          <w:lang w:val="ru-RU"/>
        </w:rPr>
        <w:t xml:space="preserve"> телефон</w:t>
      </w:r>
      <w:r w:rsidR="007D263D">
        <w:rPr>
          <w:sz w:val="24"/>
          <w:szCs w:val="24"/>
          <w:lang w:val="ru-RU"/>
        </w:rPr>
        <w:t>ы</w:t>
      </w:r>
      <w:r w:rsidRPr="003D5468">
        <w:rPr>
          <w:sz w:val="24"/>
          <w:szCs w:val="24"/>
          <w:lang w:val="ru-RU"/>
        </w:rPr>
        <w:t xml:space="preserve">, </w:t>
      </w:r>
      <w:r w:rsidR="007D263D">
        <w:rPr>
          <w:sz w:val="24"/>
          <w:szCs w:val="24"/>
          <w:lang w:val="ru-RU"/>
        </w:rPr>
        <w:t>«у</w:t>
      </w:r>
      <w:r w:rsidR="007D263D">
        <w:rPr>
          <w:sz w:val="24"/>
          <w:szCs w:val="24"/>
          <w:lang w:val="ru-RU"/>
        </w:rPr>
        <w:t>м</w:t>
      </w:r>
      <w:r w:rsidR="007D263D">
        <w:rPr>
          <w:sz w:val="24"/>
          <w:szCs w:val="24"/>
          <w:lang w:val="ru-RU"/>
        </w:rPr>
        <w:t xml:space="preserve">ный </w:t>
      </w:r>
      <w:r w:rsidRPr="003D5468">
        <w:rPr>
          <w:sz w:val="24"/>
          <w:szCs w:val="24"/>
          <w:lang w:val="ru-RU"/>
        </w:rPr>
        <w:t>дом</w:t>
      </w:r>
      <w:r w:rsidR="00A04910">
        <w:rPr>
          <w:sz w:val="24"/>
          <w:szCs w:val="24"/>
          <w:lang w:val="ru-RU"/>
        </w:rPr>
        <w:t>»</w:t>
      </w:r>
      <w:r w:rsidR="007D263D">
        <w:rPr>
          <w:sz w:val="24"/>
          <w:szCs w:val="24"/>
          <w:lang w:val="ru-RU"/>
        </w:rPr>
        <w:t>, цифровое воспроизведение</w:t>
      </w:r>
      <w:r w:rsidRPr="003D5468">
        <w:rPr>
          <w:sz w:val="24"/>
          <w:szCs w:val="24"/>
          <w:lang w:val="ru-RU"/>
        </w:rPr>
        <w:t xml:space="preserve"> изображени</w:t>
      </w:r>
      <w:r w:rsidR="007D263D">
        <w:rPr>
          <w:sz w:val="24"/>
          <w:szCs w:val="24"/>
          <w:lang w:val="ru-RU"/>
        </w:rPr>
        <w:t>й, домашняя</w:t>
      </w:r>
      <w:r w:rsidRPr="003D5468">
        <w:rPr>
          <w:sz w:val="24"/>
          <w:szCs w:val="24"/>
          <w:lang w:val="ru-RU"/>
        </w:rPr>
        <w:t xml:space="preserve"> аудио</w:t>
      </w:r>
      <w:r w:rsidR="007D263D">
        <w:rPr>
          <w:sz w:val="24"/>
          <w:szCs w:val="24"/>
          <w:lang w:val="ru-RU"/>
        </w:rPr>
        <w:t>-</w:t>
      </w:r>
      <w:r w:rsidRPr="003D5468">
        <w:rPr>
          <w:sz w:val="24"/>
          <w:szCs w:val="24"/>
          <w:lang w:val="ru-RU"/>
        </w:rPr>
        <w:t xml:space="preserve"> и виде</w:t>
      </w:r>
      <w:r w:rsidRPr="003D5468">
        <w:rPr>
          <w:sz w:val="24"/>
          <w:szCs w:val="24"/>
          <w:lang w:val="ru-RU"/>
        </w:rPr>
        <w:t>о</w:t>
      </w:r>
      <w:r w:rsidR="007D263D">
        <w:rPr>
          <w:sz w:val="24"/>
          <w:szCs w:val="24"/>
          <w:lang w:val="ru-RU"/>
        </w:rPr>
        <w:t>техника, компьютерная периферия</w:t>
      </w:r>
      <w:r w:rsidRPr="003D5468">
        <w:rPr>
          <w:sz w:val="24"/>
          <w:szCs w:val="24"/>
          <w:lang w:val="ru-RU"/>
        </w:rPr>
        <w:t xml:space="preserve"> и встр</w:t>
      </w:r>
      <w:r w:rsidR="006F6375">
        <w:rPr>
          <w:sz w:val="24"/>
          <w:szCs w:val="24"/>
          <w:lang w:val="ru-RU"/>
        </w:rPr>
        <w:t>аиваем</w:t>
      </w:r>
      <w:r w:rsidRPr="003D5468">
        <w:rPr>
          <w:sz w:val="24"/>
          <w:szCs w:val="24"/>
          <w:lang w:val="ru-RU"/>
        </w:rPr>
        <w:t>ы</w:t>
      </w:r>
      <w:r w:rsidR="007D263D">
        <w:rPr>
          <w:sz w:val="24"/>
          <w:szCs w:val="24"/>
          <w:lang w:val="ru-RU"/>
        </w:rPr>
        <w:t>е технологии</w:t>
      </w:r>
      <w:r w:rsidRPr="003D5468">
        <w:rPr>
          <w:sz w:val="24"/>
          <w:szCs w:val="24"/>
          <w:lang w:val="ru-RU"/>
        </w:rPr>
        <w:t>.</w:t>
      </w:r>
    </w:p>
    <w:p w:rsidR="00AC45C1" w:rsidRPr="00EC5622" w:rsidRDefault="00EE1B10" w:rsidP="00B77790">
      <w:pPr>
        <w:keepNext/>
        <w:keepLines/>
        <w:widowControl/>
        <w:spacing w:line="360" w:lineRule="auto"/>
        <w:jc w:val="both"/>
        <w:rPr>
          <w:b/>
          <w:spacing w:val="-4"/>
          <w:w w:val="105"/>
          <w:sz w:val="24"/>
          <w:szCs w:val="24"/>
          <w:lang w:val="ru-RU"/>
        </w:rPr>
      </w:pPr>
      <w:r>
        <w:rPr>
          <w:b/>
          <w:w w:val="105"/>
          <w:sz w:val="24"/>
          <w:szCs w:val="24"/>
          <w:lang w:val="ru-RU"/>
        </w:rPr>
        <w:t xml:space="preserve">Премия </w:t>
      </w:r>
      <w:r w:rsidR="007E3FE7" w:rsidRPr="00EC5622">
        <w:rPr>
          <w:b/>
          <w:w w:val="105"/>
          <w:sz w:val="24"/>
          <w:szCs w:val="24"/>
          <w:lang w:val="ru-RU"/>
        </w:rPr>
        <w:t xml:space="preserve">2018 </w:t>
      </w:r>
      <w:r w:rsidR="007E3FE7" w:rsidRPr="007E3FE7">
        <w:rPr>
          <w:b/>
          <w:w w:val="105"/>
          <w:sz w:val="24"/>
          <w:szCs w:val="24"/>
        </w:rPr>
        <w:t>CES</w:t>
      </w:r>
      <w:r w:rsidR="007E3FE7" w:rsidRPr="00EC5622">
        <w:rPr>
          <w:b/>
          <w:w w:val="105"/>
          <w:sz w:val="24"/>
          <w:szCs w:val="24"/>
          <w:lang w:val="ru-RU"/>
        </w:rPr>
        <w:t xml:space="preserve"> </w:t>
      </w:r>
      <w:r w:rsidR="007E3FE7" w:rsidRPr="007E3FE7">
        <w:rPr>
          <w:b/>
          <w:w w:val="105"/>
          <w:sz w:val="24"/>
          <w:szCs w:val="24"/>
        </w:rPr>
        <w:t>Innovation</w:t>
      </w:r>
      <w:r w:rsidR="007E3FE7" w:rsidRPr="00EC5622">
        <w:rPr>
          <w:b/>
          <w:spacing w:val="-11"/>
          <w:w w:val="105"/>
          <w:sz w:val="24"/>
          <w:szCs w:val="24"/>
          <w:lang w:val="ru-RU"/>
        </w:rPr>
        <w:t xml:space="preserve"> </w:t>
      </w:r>
      <w:r w:rsidR="007E3FE7" w:rsidRPr="007E3FE7">
        <w:rPr>
          <w:b/>
          <w:spacing w:val="-4"/>
          <w:w w:val="105"/>
          <w:sz w:val="24"/>
          <w:szCs w:val="24"/>
        </w:rPr>
        <w:t>Awards</w:t>
      </w:r>
    </w:p>
    <w:p w:rsidR="00AC45C1" w:rsidRDefault="00EE1B10" w:rsidP="00B77790">
      <w:pPr>
        <w:keepNext/>
        <w:keepLines/>
        <w:widowControl/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Премия</w:t>
      </w:r>
      <w:r w:rsidRPr="00AC45C1">
        <w:rPr>
          <w:sz w:val="24"/>
          <w:szCs w:val="24"/>
          <w:lang w:val="ru-RU"/>
        </w:rPr>
        <w:t xml:space="preserve"> </w:t>
      </w:r>
      <w:r w:rsidRPr="00AC45C1">
        <w:rPr>
          <w:sz w:val="24"/>
          <w:szCs w:val="24"/>
          <w:lang w:val="en-CA"/>
        </w:rPr>
        <w:t>CES</w:t>
      </w:r>
      <w:r w:rsidRPr="00AC45C1">
        <w:rPr>
          <w:sz w:val="24"/>
          <w:szCs w:val="24"/>
          <w:lang w:val="ru-RU"/>
        </w:rPr>
        <w:t xml:space="preserve"> </w:t>
      </w:r>
      <w:r w:rsidRPr="00AC45C1">
        <w:rPr>
          <w:sz w:val="24"/>
          <w:szCs w:val="24"/>
          <w:lang w:val="en-CA"/>
        </w:rPr>
        <w:t>Innovation</w:t>
      </w:r>
      <w:r w:rsidRPr="00AC45C1">
        <w:rPr>
          <w:sz w:val="24"/>
          <w:szCs w:val="24"/>
          <w:lang w:val="ru-RU"/>
        </w:rPr>
        <w:t xml:space="preserve"> </w:t>
      </w:r>
      <w:r w:rsidRPr="00AC45C1">
        <w:rPr>
          <w:sz w:val="24"/>
          <w:szCs w:val="24"/>
          <w:lang w:val="en-CA"/>
        </w:rPr>
        <w:t>Awards</w:t>
      </w:r>
      <w:r>
        <w:rPr>
          <w:sz w:val="24"/>
          <w:szCs w:val="24"/>
          <w:lang w:val="ru-RU"/>
        </w:rPr>
        <w:t>,</w:t>
      </w:r>
      <w:r w:rsidRPr="00AC45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спонсируемая</w:t>
      </w:r>
      <w:r w:rsidR="008348B5">
        <w:rPr>
          <w:sz w:val="24"/>
          <w:szCs w:val="24"/>
          <w:lang w:val="ru-RU"/>
        </w:rPr>
        <w:t xml:space="preserve"> </w:t>
      </w:r>
      <w:r w:rsidR="00AC45C1" w:rsidRPr="00AC45C1">
        <w:rPr>
          <w:sz w:val="24"/>
          <w:szCs w:val="24"/>
          <w:lang w:val="en-CA"/>
        </w:rPr>
        <w:t>CTA</w:t>
      </w:r>
      <w:r w:rsidR="00AC45C1" w:rsidRPr="00AC45C1">
        <w:rPr>
          <w:sz w:val="24"/>
          <w:szCs w:val="24"/>
          <w:lang w:val="ru-RU"/>
        </w:rPr>
        <w:t xml:space="preserve"> </w:t>
      </w:r>
      <w:r w:rsidR="008348B5">
        <w:rPr>
          <w:sz w:val="24"/>
          <w:szCs w:val="24"/>
          <w:lang w:val="ru-RU"/>
        </w:rPr>
        <w:t>при поддержке</w:t>
      </w:r>
      <w:r w:rsidR="00AC45C1" w:rsidRPr="00AC45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Американской </w:t>
      </w:r>
      <w:r w:rsidR="006F6375">
        <w:rPr>
          <w:sz w:val="24"/>
          <w:szCs w:val="24"/>
          <w:lang w:val="ru-RU"/>
        </w:rPr>
        <w:t>а</w:t>
      </w:r>
      <w:r w:rsidR="008348B5">
        <w:rPr>
          <w:sz w:val="24"/>
          <w:szCs w:val="24"/>
          <w:lang w:val="ru-RU"/>
        </w:rPr>
        <w:t>ссоциаци</w:t>
      </w:r>
      <w:r w:rsidR="006F6375">
        <w:rPr>
          <w:sz w:val="24"/>
          <w:szCs w:val="24"/>
          <w:lang w:val="ru-RU"/>
        </w:rPr>
        <w:t>и</w:t>
      </w:r>
      <w:r w:rsidR="008348B5">
        <w:rPr>
          <w:sz w:val="24"/>
          <w:szCs w:val="24"/>
          <w:lang w:val="ru-RU"/>
        </w:rPr>
        <w:t xml:space="preserve"> </w:t>
      </w:r>
      <w:r w:rsidR="00AC45C1" w:rsidRPr="00AC45C1">
        <w:rPr>
          <w:sz w:val="24"/>
          <w:szCs w:val="24"/>
          <w:lang w:val="ru-RU"/>
        </w:rPr>
        <w:t>промышленных дизайнеров</w:t>
      </w:r>
      <w:r>
        <w:rPr>
          <w:sz w:val="24"/>
          <w:szCs w:val="24"/>
          <w:lang w:val="ru-RU"/>
        </w:rPr>
        <w:t>,</w:t>
      </w:r>
      <w:r w:rsidR="00AC45C1" w:rsidRPr="00AC45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отмечает</w:t>
      </w:r>
      <w:r w:rsidR="00AC45C1" w:rsidRPr="00AC45C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достижения</w:t>
      </w:r>
      <w:r w:rsidR="00AC45C1" w:rsidRPr="00AC45C1">
        <w:rPr>
          <w:sz w:val="24"/>
          <w:szCs w:val="24"/>
          <w:lang w:val="ru-RU"/>
        </w:rPr>
        <w:t xml:space="preserve"> в области </w:t>
      </w:r>
      <w:r>
        <w:rPr>
          <w:sz w:val="24"/>
          <w:szCs w:val="24"/>
          <w:lang w:val="ru-RU"/>
        </w:rPr>
        <w:t>дизайна и инженерной мысли</w:t>
      </w:r>
      <w:r w:rsidR="00AC45C1" w:rsidRPr="00AC45C1">
        <w:rPr>
          <w:sz w:val="24"/>
          <w:szCs w:val="24"/>
          <w:lang w:val="ru-RU"/>
        </w:rPr>
        <w:t xml:space="preserve">. Награды присуждаются </w:t>
      </w:r>
      <w:r w:rsidR="0051493C">
        <w:rPr>
          <w:sz w:val="24"/>
          <w:szCs w:val="24"/>
          <w:lang w:val="ru-RU"/>
        </w:rPr>
        <w:t xml:space="preserve">ежегодно </w:t>
      </w:r>
      <w:r w:rsidR="00AC45C1" w:rsidRPr="00AC45C1">
        <w:rPr>
          <w:sz w:val="24"/>
          <w:szCs w:val="24"/>
          <w:lang w:val="ru-RU"/>
        </w:rPr>
        <w:t xml:space="preserve">группой авторитетных дизайнеров, инженеров и журналистов, которые оценивают </w:t>
      </w:r>
      <w:r w:rsidR="00611936">
        <w:rPr>
          <w:sz w:val="24"/>
          <w:szCs w:val="24"/>
          <w:lang w:val="ru-RU"/>
        </w:rPr>
        <w:t>технику по разли</w:t>
      </w:r>
      <w:r w:rsidR="00611936">
        <w:rPr>
          <w:sz w:val="24"/>
          <w:szCs w:val="24"/>
          <w:lang w:val="ru-RU"/>
        </w:rPr>
        <w:t>ч</w:t>
      </w:r>
      <w:r w:rsidR="00611936">
        <w:rPr>
          <w:sz w:val="24"/>
          <w:szCs w:val="24"/>
          <w:lang w:val="ru-RU"/>
        </w:rPr>
        <w:t xml:space="preserve">ным критериям, </w:t>
      </w:r>
      <w:r w:rsidR="006F6375">
        <w:rPr>
          <w:sz w:val="24"/>
          <w:szCs w:val="24"/>
          <w:lang w:val="ru-RU"/>
        </w:rPr>
        <w:t>включающим</w:t>
      </w:r>
      <w:r w:rsidR="00611936">
        <w:rPr>
          <w:sz w:val="24"/>
          <w:szCs w:val="24"/>
          <w:lang w:val="ru-RU"/>
        </w:rPr>
        <w:t xml:space="preserve"> их </w:t>
      </w:r>
      <w:r w:rsidR="00910F7D">
        <w:rPr>
          <w:sz w:val="24"/>
          <w:szCs w:val="24"/>
          <w:lang w:val="ru-RU"/>
        </w:rPr>
        <w:t>потребительскую ценность</w:t>
      </w:r>
      <w:r w:rsidR="00611936">
        <w:rPr>
          <w:sz w:val="24"/>
          <w:szCs w:val="24"/>
          <w:lang w:val="ru-RU"/>
        </w:rPr>
        <w:t>, эстетичность</w:t>
      </w:r>
      <w:r w:rsidR="00AC45C1" w:rsidRPr="00AC45C1">
        <w:rPr>
          <w:sz w:val="24"/>
          <w:szCs w:val="24"/>
          <w:lang w:val="ru-RU"/>
        </w:rPr>
        <w:t>, инн</w:t>
      </w:r>
      <w:r w:rsidR="00AC45C1" w:rsidRPr="00AC45C1">
        <w:rPr>
          <w:sz w:val="24"/>
          <w:szCs w:val="24"/>
          <w:lang w:val="ru-RU"/>
        </w:rPr>
        <w:t>о</w:t>
      </w:r>
      <w:r w:rsidR="00AC45C1" w:rsidRPr="00AC45C1">
        <w:rPr>
          <w:sz w:val="24"/>
          <w:szCs w:val="24"/>
          <w:lang w:val="ru-RU"/>
        </w:rPr>
        <w:t xml:space="preserve">вационный дизайн, качество и вклад в </w:t>
      </w:r>
      <w:r w:rsidR="00611936">
        <w:rPr>
          <w:sz w:val="24"/>
          <w:szCs w:val="24"/>
          <w:lang w:val="ru-RU"/>
        </w:rPr>
        <w:t xml:space="preserve">улучшение </w:t>
      </w:r>
      <w:r w:rsidR="00AC45C1" w:rsidRPr="00AC45C1">
        <w:rPr>
          <w:sz w:val="24"/>
          <w:szCs w:val="24"/>
          <w:lang w:val="ru-RU"/>
        </w:rPr>
        <w:t>качеств</w:t>
      </w:r>
      <w:r w:rsidR="00611936">
        <w:rPr>
          <w:sz w:val="24"/>
          <w:szCs w:val="24"/>
          <w:lang w:val="ru-RU"/>
        </w:rPr>
        <w:t>а</w:t>
      </w:r>
      <w:r w:rsidR="00AC45C1" w:rsidRPr="00AC45C1">
        <w:rPr>
          <w:sz w:val="24"/>
          <w:szCs w:val="24"/>
          <w:lang w:val="ru-RU"/>
        </w:rPr>
        <w:t xml:space="preserve"> жизни.</w:t>
      </w:r>
    </w:p>
    <w:p w:rsidR="0086416B" w:rsidRDefault="0086416B" w:rsidP="00B77790">
      <w:pPr>
        <w:keepNext/>
        <w:keepLines/>
        <w:widowControl/>
        <w:spacing w:line="360" w:lineRule="auto"/>
        <w:jc w:val="both"/>
        <w:rPr>
          <w:sz w:val="24"/>
          <w:szCs w:val="24"/>
          <w:lang w:val="ru-RU"/>
        </w:rPr>
      </w:pPr>
    </w:p>
    <w:p w:rsidR="0086416B" w:rsidRDefault="0086416B" w:rsidP="0086416B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  <w:r w:rsidRPr="00104559">
        <w:rPr>
          <w:w w:val="105"/>
          <w:sz w:val="24"/>
          <w:szCs w:val="24"/>
          <w:lang w:val="ru-RU"/>
        </w:rPr>
        <w:t>Пол</w:t>
      </w:r>
      <w:r>
        <w:rPr>
          <w:w w:val="105"/>
          <w:sz w:val="24"/>
          <w:szCs w:val="24"/>
          <w:lang w:val="ru-RU"/>
        </w:rPr>
        <w:t xml:space="preserve">ный список премий LG CES 2018, </w:t>
      </w:r>
      <w:r w:rsidRPr="00104559">
        <w:rPr>
          <w:w w:val="105"/>
          <w:sz w:val="24"/>
          <w:szCs w:val="24"/>
          <w:lang w:val="ru-RU"/>
        </w:rPr>
        <w:t>награды и дополнительную информ</w:t>
      </w:r>
      <w:r w:rsidRPr="00104559">
        <w:rPr>
          <w:w w:val="105"/>
          <w:sz w:val="24"/>
          <w:szCs w:val="24"/>
          <w:lang w:val="ru-RU"/>
        </w:rPr>
        <w:t>а</w:t>
      </w:r>
      <w:r w:rsidRPr="00104559">
        <w:rPr>
          <w:w w:val="105"/>
          <w:sz w:val="24"/>
          <w:szCs w:val="24"/>
          <w:lang w:val="ru-RU"/>
        </w:rPr>
        <w:t xml:space="preserve">цию о продуктах LG на выставке CES можно найти на сайте </w:t>
      </w:r>
      <w:hyperlink r:id="rId8" w:history="1">
        <w:r w:rsidRPr="007E24F2">
          <w:rPr>
            <w:rStyle w:val="Hyperlink"/>
            <w:w w:val="105"/>
            <w:sz w:val="24"/>
            <w:szCs w:val="24"/>
            <w:lang w:val="ru-RU"/>
          </w:rPr>
          <w:t>www.LGnewsroom.com/ces2018</w:t>
        </w:r>
      </w:hyperlink>
      <w:r w:rsidRPr="00104559">
        <w:rPr>
          <w:w w:val="105"/>
          <w:sz w:val="24"/>
          <w:szCs w:val="24"/>
          <w:lang w:val="ru-RU"/>
        </w:rPr>
        <w:t>.</w:t>
      </w:r>
    </w:p>
    <w:p w:rsidR="0086416B" w:rsidRDefault="0086416B" w:rsidP="0086416B">
      <w:pPr>
        <w:pStyle w:val="BodyText"/>
        <w:spacing w:line="360" w:lineRule="auto"/>
        <w:jc w:val="both"/>
        <w:rPr>
          <w:w w:val="105"/>
          <w:sz w:val="24"/>
          <w:szCs w:val="24"/>
          <w:lang w:val="ru-RU"/>
        </w:rPr>
      </w:pPr>
    </w:p>
    <w:p w:rsidR="0086416B" w:rsidRDefault="0086416B" w:rsidP="00B77790">
      <w:pPr>
        <w:keepNext/>
        <w:keepLines/>
        <w:widowControl/>
        <w:spacing w:line="360" w:lineRule="auto"/>
        <w:jc w:val="both"/>
        <w:rPr>
          <w:sz w:val="24"/>
          <w:szCs w:val="24"/>
          <w:lang w:val="ru-RU"/>
        </w:rPr>
      </w:pPr>
    </w:p>
    <w:p w:rsidR="00AC45C1" w:rsidRDefault="00AC45C1" w:rsidP="00B77790">
      <w:pPr>
        <w:keepNext/>
        <w:keepLines/>
        <w:widowControl/>
        <w:spacing w:line="360" w:lineRule="auto"/>
        <w:jc w:val="both"/>
        <w:rPr>
          <w:sz w:val="24"/>
          <w:szCs w:val="24"/>
          <w:lang w:val="ru-RU"/>
        </w:rPr>
      </w:pPr>
    </w:p>
    <w:p w:rsidR="00D76C35" w:rsidRPr="00910F7D" w:rsidRDefault="00D76C35">
      <w:pPr>
        <w:pStyle w:val="BodyText"/>
        <w:spacing w:line="360" w:lineRule="auto"/>
        <w:jc w:val="both"/>
        <w:rPr>
          <w:sz w:val="24"/>
          <w:szCs w:val="24"/>
          <w:lang w:val="ru-RU"/>
        </w:rPr>
      </w:pPr>
    </w:p>
    <w:p w:rsidR="004B162A" w:rsidRPr="002176C6" w:rsidRDefault="004B162A">
      <w:pPr>
        <w:jc w:val="both"/>
        <w:rPr>
          <w:rFonts w:eastAsiaTheme="minorEastAsia"/>
          <w:sz w:val="25"/>
          <w:lang w:val="ru-RU" w:eastAsia="ko-KR"/>
        </w:rPr>
      </w:pPr>
    </w:p>
    <w:p w:rsidR="004B162A" w:rsidRPr="003A3DB8" w:rsidRDefault="004B162A">
      <w:pPr>
        <w:kinsoku w:val="0"/>
        <w:overflowPunct w:val="0"/>
        <w:ind w:rightChars="-40" w:right="-88"/>
        <w:jc w:val="center"/>
        <w:rPr>
          <w:lang w:eastAsia="ko-KR"/>
        </w:rPr>
      </w:pPr>
      <w:r w:rsidRPr="003A3DB8">
        <w:rPr>
          <w:lang w:eastAsia="ko-KR"/>
        </w:rPr>
        <w:t># # #</w:t>
      </w:r>
    </w:p>
    <w:p w:rsidR="004B162A" w:rsidRPr="003A3DB8" w:rsidRDefault="004B162A">
      <w:pPr>
        <w:kinsoku w:val="0"/>
        <w:overflowPunct w:val="0"/>
        <w:ind w:rightChars="-40" w:right="-88"/>
        <w:jc w:val="center"/>
        <w:rPr>
          <w:lang w:eastAsia="ko-KR"/>
        </w:rPr>
      </w:pPr>
    </w:p>
    <w:p w:rsidR="00D76C35" w:rsidRDefault="00D76C35" w:rsidP="00B77790">
      <w:pPr>
        <w:tabs>
          <w:tab w:val="left" w:pos="3969"/>
        </w:tabs>
        <w:kinsoku w:val="0"/>
        <w:overflowPunct w:val="0"/>
        <w:ind w:rightChars="-40" w:right="-88"/>
        <w:jc w:val="both"/>
        <w:rPr>
          <w:rFonts w:ascii="Calibri" w:eastAsiaTheme="minorEastAsia" w:hAnsi="Calibri" w:cs="Calibri"/>
        </w:rPr>
      </w:pPr>
    </w:p>
    <w:sectPr w:rsidR="00D76C35" w:rsidSect="00B77790">
      <w:headerReference w:type="default" r:id="rId9"/>
      <w:type w:val="continuous"/>
      <w:pgSz w:w="11907" w:h="16839" w:code="9"/>
      <w:pgMar w:top="2268" w:right="1701" w:bottom="1701" w:left="1701" w:header="663" w:footer="99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5B" w:rsidRDefault="000C325B">
      <w:r>
        <w:separator/>
      </w:r>
    </w:p>
  </w:endnote>
  <w:endnote w:type="continuationSeparator" w:id="0">
    <w:p w:rsidR="000C325B" w:rsidRDefault="000C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5B" w:rsidRDefault="000C325B">
      <w:r>
        <w:separator/>
      </w:r>
    </w:p>
  </w:footnote>
  <w:footnote w:type="continuationSeparator" w:id="0">
    <w:p w:rsidR="000C325B" w:rsidRDefault="000C3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AD" w:rsidRDefault="00C176AD" w:rsidP="00C176AD">
    <w:pPr>
      <w:pStyle w:val="Header"/>
      <w:ind w:right="-142"/>
      <w:jc w:val="right"/>
      <w:rPr>
        <w:rFonts w:ascii="Trebuchet MS" w:hAnsi="Trebuchet MS"/>
        <w:color w:val="808080"/>
        <w:sz w:val="18"/>
        <w:szCs w:val="18"/>
      </w:rPr>
    </w:pPr>
    <w:r w:rsidRPr="00B77790">
      <w:rPr>
        <w:rFonts w:ascii="Trebuchet MS" w:hAnsi="Trebuchet MS"/>
        <w:b/>
        <w:noProof/>
        <w:color w:val="808080"/>
        <w:sz w:val="18"/>
        <w:szCs w:val="18"/>
        <w:lang w:eastAsia="ko-KR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77470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176AD" w:rsidRDefault="00C176AD" w:rsidP="00C176AD">
    <w:pPr>
      <w:pStyle w:val="Header"/>
      <w:ind w:right="-142"/>
      <w:jc w:val="right"/>
      <w:rPr>
        <w:rFonts w:ascii="Trebuchet MS" w:hAnsi="Trebuchet MS"/>
        <w:color w:val="808080"/>
        <w:sz w:val="18"/>
        <w:szCs w:val="18"/>
      </w:rPr>
    </w:pPr>
  </w:p>
  <w:p w:rsidR="00C176AD" w:rsidRPr="005E0366" w:rsidRDefault="00C176AD" w:rsidP="00C176AD">
    <w:pPr>
      <w:pStyle w:val="Header"/>
      <w:ind w:right="-142"/>
      <w:jc w:val="right"/>
      <w:rPr>
        <w:rFonts w:ascii="Trebuchet MS" w:hAnsi="Trebuchet MS"/>
        <w:color w:val="808080"/>
        <w:sz w:val="18"/>
        <w:szCs w:val="18"/>
      </w:rPr>
    </w:pPr>
    <w:r w:rsidRPr="005E0366">
      <w:rPr>
        <w:rFonts w:ascii="Trebuchet MS" w:hAnsi="Trebuchet MS"/>
        <w:color w:val="808080"/>
        <w:sz w:val="18"/>
        <w:szCs w:val="18"/>
      </w:rPr>
      <w:t>www.</w:t>
    </w:r>
    <w:r w:rsidRPr="005E0366">
      <w:rPr>
        <w:rFonts w:ascii="Trebuchet MS" w:hAnsi="Trebuchet MS" w:hint="eastAsia"/>
        <w:color w:val="808080"/>
        <w:sz w:val="18"/>
        <w:szCs w:val="18"/>
      </w:rPr>
      <w:t>LG</w:t>
    </w:r>
    <w:r w:rsidRPr="005E0366">
      <w:rPr>
        <w:rFonts w:ascii="Trebuchet MS" w:hAnsi="Trebuchet MS"/>
        <w:color w:val="808080"/>
        <w:sz w:val="18"/>
        <w:szCs w:val="18"/>
      </w:rPr>
      <w:t>.com</w:t>
    </w:r>
  </w:p>
  <w:p w:rsidR="00C176AD" w:rsidRDefault="00C17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56"/>
    <w:rsid w:val="00006845"/>
    <w:rsid w:val="000138B5"/>
    <w:rsid w:val="00041BD8"/>
    <w:rsid w:val="00076129"/>
    <w:rsid w:val="000C325B"/>
    <w:rsid w:val="000F449E"/>
    <w:rsid w:val="00104559"/>
    <w:rsid w:val="00104CDB"/>
    <w:rsid w:val="001244C2"/>
    <w:rsid w:val="00132CAF"/>
    <w:rsid w:val="0019680B"/>
    <w:rsid w:val="001D03F0"/>
    <w:rsid w:val="001E33DE"/>
    <w:rsid w:val="001F1416"/>
    <w:rsid w:val="001F304A"/>
    <w:rsid w:val="002176C6"/>
    <w:rsid w:val="00220F5F"/>
    <w:rsid w:val="00252C28"/>
    <w:rsid w:val="002A399A"/>
    <w:rsid w:val="002B7A65"/>
    <w:rsid w:val="002C3248"/>
    <w:rsid w:val="002E607E"/>
    <w:rsid w:val="002F0E53"/>
    <w:rsid w:val="003C584E"/>
    <w:rsid w:val="003C7979"/>
    <w:rsid w:val="003C7E47"/>
    <w:rsid w:val="003D5468"/>
    <w:rsid w:val="003E5037"/>
    <w:rsid w:val="00402B41"/>
    <w:rsid w:val="0042133F"/>
    <w:rsid w:val="0044741E"/>
    <w:rsid w:val="004843CF"/>
    <w:rsid w:val="004B0446"/>
    <w:rsid w:val="004B162A"/>
    <w:rsid w:val="0051493C"/>
    <w:rsid w:val="00531A25"/>
    <w:rsid w:val="00611936"/>
    <w:rsid w:val="00646398"/>
    <w:rsid w:val="006825CB"/>
    <w:rsid w:val="006C464E"/>
    <w:rsid w:val="006F6375"/>
    <w:rsid w:val="007434D2"/>
    <w:rsid w:val="00752CFD"/>
    <w:rsid w:val="007D263D"/>
    <w:rsid w:val="007E3FE7"/>
    <w:rsid w:val="0081671E"/>
    <w:rsid w:val="008250CA"/>
    <w:rsid w:val="008348B5"/>
    <w:rsid w:val="0083543A"/>
    <w:rsid w:val="0086416B"/>
    <w:rsid w:val="008B2BF7"/>
    <w:rsid w:val="008D1933"/>
    <w:rsid w:val="008D1B21"/>
    <w:rsid w:val="008D7F56"/>
    <w:rsid w:val="00910F7D"/>
    <w:rsid w:val="00960F78"/>
    <w:rsid w:val="00982A3F"/>
    <w:rsid w:val="00983BF3"/>
    <w:rsid w:val="009F5D18"/>
    <w:rsid w:val="00A04910"/>
    <w:rsid w:val="00A460E7"/>
    <w:rsid w:val="00A82875"/>
    <w:rsid w:val="00AC45C1"/>
    <w:rsid w:val="00AD6FFD"/>
    <w:rsid w:val="00AE72B9"/>
    <w:rsid w:val="00B52460"/>
    <w:rsid w:val="00B60592"/>
    <w:rsid w:val="00B77790"/>
    <w:rsid w:val="00BB5270"/>
    <w:rsid w:val="00C176AD"/>
    <w:rsid w:val="00C32FF9"/>
    <w:rsid w:val="00C75140"/>
    <w:rsid w:val="00CB1E9A"/>
    <w:rsid w:val="00CB225D"/>
    <w:rsid w:val="00CE5962"/>
    <w:rsid w:val="00D0524F"/>
    <w:rsid w:val="00D06CA8"/>
    <w:rsid w:val="00D1573A"/>
    <w:rsid w:val="00D279A4"/>
    <w:rsid w:val="00D40953"/>
    <w:rsid w:val="00D76C35"/>
    <w:rsid w:val="00D8397A"/>
    <w:rsid w:val="00DA0132"/>
    <w:rsid w:val="00DB656B"/>
    <w:rsid w:val="00DF7A85"/>
    <w:rsid w:val="00E34865"/>
    <w:rsid w:val="00E56319"/>
    <w:rsid w:val="00E80883"/>
    <w:rsid w:val="00EA0075"/>
    <w:rsid w:val="00EC5622"/>
    <w:rsid w:val="00EE1B10"/>
    <w:rsid w:val="00EE760D"/>
    <w:rsid w:val="00EF042C"/>
    <w:rsid w:val="00FB1651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72B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E72B9"/>
    <w:pPr>
      <w:spacing w:before="6"/>
      <w:ind w:left="1080"/>
      <w:jc w:val="center"/>
      <w:outlineLvl w:val="0"/>
    </w:pPr>
    <w:rPr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E72B9"/>
  </w:style>
  <w:style w:type="paragraph" w:styleId="ListParagraph">
    <w:name w:val="List Paragraph"/>
    <w:basedOn w:val="Normal"/>
    <w:uiPriority w:val="1"/>
    <w:qFormat/>
    <w:rsid w:val="00AE72B9"/>
  </w:style>
  <w:style w:type="paragraph" w:customStyle="1" w:styleId="TableParagraph">
    <w:name w:val="Table Paragraph"/>
    <w:basedOn w:val="Normal"/>
    <w:uiPriority w:val="1"/>
    <w:qFormat/>
    <w:rsid w:val="00AE72B9"/>
  </w:style>
  <w:style w:type="paragraph" w:styleId="Header">
    <w:name w:val="header"/>
    <w:basedOn w:val="Normal"/>
    <w:link w:val="Head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B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B41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9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F5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0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F5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F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20F5F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72B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E72B9"/>
    <w:pPr>
      <w:spacing w:before="6"/>
      <w:ind w:left="1080"/>
      <w:jc w:val="center"/>
      <w:outlineLvl w:val="0"/>
    </w:pPr>
    <w:rPr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E72B9"/>
  </w:style>
  <w:style w:type="paragraph" w:styleId="ListParagraph">
    <w:name w:val="List Paragraph"/>
    <w:basedOn w:val="Normal"/>
    <w:uiPriority w:val="1"/>
    <w:qFormat/>
    <w:rsid w:val="00AE72B9"/>
  </w:style>
  <w:style w:type="paragraph" w:customStyle="1" w:styleId="TableParagraph">
    <w:name w:val="Table Paragraph"/>
    <w:basedOn w:val="Normal"/>
    <w:uiPriority w:val="1"/>
    <w:qFormat/>
    <w:rsid w:val="00AE72B9"/>
  </w:style>
  <w:style w:type="paragraph" w:styleId="Header">
    <w:name w:val="header"/>
    <w:basedOn w:val="Normal"/>
    <w:link w:val="Head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B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B41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9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F5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0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F5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F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20F5F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ces20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E7106-1167-4DBA-8FB7-5E6FC48C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Microsoft Word - LGONE_LG EARNS 21 CES 2017 INNOVATION AWARDS - US VERSION FINAL ED</vt:lpstr>
      <vt:lpstr>Microsoft Word - LGONE_LG EARNS 21 CES 2017 INNOVATION AWARDS - US VERSION FINAL ED</vt:lpstr>
      <vt:lpstr>Microsoft Word - LGONE_LG EARNS 21 CES 2017 INNOVATION AWARDS - US VERSION FINAL ED</vt:lpstr>
    </vt:vector>
  </TitlesOfParts>
  <Company>Company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LGONE_LG EARNS 21 CES 2017 INNOVATION AWARDS - US VERSION FINAL ED</dc:title>
  <dc:creator>Brian Mardorf</dc:creator>
  <cp:lastModifiedBy>LGE</cp:lastModifiedBy>
  <cp:revision>2</cp:revision>
  <dcterms:created xsi:type="dcterms:W3CDTF">2018-01-17T11:56:00Z</dcterms:created>
  <dcterms:modified xsi:type="dcterms:W3CDTF">2018-01-17T11:56:00Z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2017-11-02T00:00:00Z</vt:filetime>
  </property>
</Properties>
</file>